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2B05" w:rsidRPr="007734AA" w:rsidRDefault="00552B05" w:rsidP="00552B05">
      <w:r w:rsidRPr="007734AA">
        <w:t>MA TRẬN ĐỀ KIỂM TRA HỌ</w:t>
      </w:r>
      <w:r>
        <w:t>C KÌ I MÔN GIÁO DỤC CÔNG DÂN 10 NĂM HỌC 2018-2019</w:t>
      </w:r>
    </w:p>
    <w:tbl>
      <w:tblPr>
        <w:tblStyle w:val="TableGrid"/>
        <w:tblW w:w="9794" w:type="dxa"/>
        <w:tblLayout w:type="fixed"/>
        <w:tblLook w:val="04A0" w:firstRow="1" w:lastRow="0" w:firstColumn="1" w:lastColumn="0" w:noHBand="0" w:noVBand="1"/>
      </w:tblPr>
      <w:tblGrid>
        <w:gridCol w:w="1566"/>
        <w:gridCol w:w="1101"/>
        <w:gridCol w:w="769"/>
        <w:gridCol w:w="988"/>
        <w:gridCol w:w="781"/>
        <w:gridCol w:w="753"/>
        <w:gridCol w:w="866"/>
        <w:gridCol w:w="720"/>
        <w:gridCol w:w="792"/>
        <w:gridCol w:w="1458"/>
      </w:tblGrid>
      <w:tr w:rsidR="00552B05" w:rsidRPr="007734AA" w:rsidTr="000F2C75">
        <w:tc>
          <w:tcPr>
            <w:tcW w:w="1566" w:type="dxa"/>
            <w:vMerge w:val="restart"/>
            <w:tcBorders>
              <w:top w:val="single" w:sz="4" w:space="0" w:color="auto"/>
              <w:left w:val="single" w:sz="4" w:space="0" w:color="auto"/>
              <w:bottom w:val="single" w:sz="4" w:space="0" w:color="auto"/>
              <w:right w:val="single" w:sz="4" w:space="0" w:color="auto"/>
            </w:tcBorders>
            <w:hideMark/>
          </w:tcPr>
          <w:p w:rsidR="00552B05" w:rsidRPr="007734AA" w:rsidRDefault="00552B05" w:rsidP="000F2C75">
            <w:pPr>
              <w:jc w:val="center"/>
              <w:rPr>
                <w:szCs w:val="22"/>
              </w:rPr>
            </w:pPr>
            <w:r w:rsidRPr="007734AA">
              <w:t>Bài</w:t>
            </w:r>
            <w:r>
              <w:t xml:space="preserve"> </w:t>
            </w:r>
          </w:p>
        </w:tc>
        <w:tc>
          <w:tcPr>
            <w:tcW w:w="1870" w:type="dxa"/>
            <w:gridSpan w:val="2"/>
            <w:tcBorders>
              <w:top w:val="single" w:sz="4" w:space="0" w:color="auto"/>
              <w:left w:val="single" w:sz="4" w:space="0" w:color="auto"/>
              <w:bottom w:val="single" w:sz="4" w:space="0" w:color="auto"/>
              <w:right w:val="single" w:sz="4" w:space="0" w:color="auto"/>
            </w:tcBorders>
            <w:hideMark/>
          </w:tcPr>
          <w:p w:rsidR="00552B05" w:rsidRPr="007734AA" w:rsidRDefault="00552B05" w:rsidP="000F2C75">
            <w:pPr>
              <w:jc w:val="center"/>
              <w:rPr>
                <w:szCs w:val="22"/>
              </w:rPr>
            </w:pPr>
            <w:r w:rsidRPr="007734AA">
              <w:t>Nhận biết</w:t>
            </w:r>
          </w:p>
        </w:tc>
        <w:tc>
          <w:tcPr>
            <w:tcW w:w="1769" w:type="dxa"/>
            <w:gridSpan w:val="2"/>
            <w:tcBorders>
              <w:top w:val="single" w:sz="4" w:space="0" w:color="auto"/>
              <w:left w:val="single" w:sz="4" w:space="0" w:color="auto"/>
              <w:bottom w:val="single" w:sz="4" w:space="0" w:color="auto"/>
              <w:right w:val="single" w:sz="4" w:space="0" w:color="auto"/>
            </w:tcBorders>
            <w:hideMark/>
          </w:tcPr>
          <w:p w:rsidR="00552B05" w:rsidRPr="007734AA" w:rsidRDefault="00552B05" w:rsidP="000F2C75">
            <w:pPr>
              <w:jc w:val="center"/>
              <w:rPr>
                <w:szCs w:val="22"/>
              </w:rPr>
            </w:pPr>
            <w:r w:rsidRPr="007734AA">
              <w:t>Thông hiểu</w:t>
            </w:r>
          </w:p>
        </w:tc>
        <w:tc>
          <w:tcPr>
            <w:tcW w:w="1619" w:type="dxa"/>
            <w:gridSpan w:val="2"/>
            <w:tcBorders>
              <w:top w:val="single" w:sz="4" w:space="0" w:color="auto"/>
              <w:left w:val="single" w:sz="4" w:space="0" w:color="auto"/>
              <w:bottom w:val="single" w:sz="4" w:space="0" w:color="auto"/>
              <w:right w:val="single" w:sz="4" w:space="0" w:color="auto"/>
            </w:tcBorders>
            <w:hideMark/>
          </w:tcPr>
          <w:p w:rsidR="00552B05" w:rsidRPr="007734AA" w:rsidRDefault="00552B05" w:rsidP="000F2C75">
            <w:pPr>
              <w:jc w:val="center"/>
              <w:rPr>
                <w:szCs w:val="22"/>
              </w:rPr>
            </w:pPr>
            <w:r w:rsidRPr="007734AA">
              <w:t>Vận dụng</w:t>
            </w:r>
          </w:p>
        </w:tc>
        <w:tc>
          <w:tcPr>
            <w:tcW w:w="1512" w:type="dxa"/>
            <w:gridSpan w:val="2"/>
            <w:tcBorders>
              <w:top w:val="single" w:sz="4" w:space="0" w:color="auto"/>
              <w:left w:val="single" w:sz="4" w:space="0" w:color="auto"/>
              <w:bottom w:val="single" w:sz="4" w:space="0" w:color="auto"/>
              <w:right w:val="single" w:sz="4" w:space="0" w:color="auto"/>
            </w:tcBorders>
            <w:hideMark/>
          </w:tcPr>
          <w:p w:rsidR="00552B05" w:rsidRPr="007734AA" w:rsidRDefault="00552B05" w:rsidP="000F2C75">
            <w:pPr>
              <w:jc w:val="center"/>
              <w:rPr>
                <w:szCs w:val="22"/>
              </w:rPr>
            </w:pPr>
            <w:r w:rsidRPr="007734AA">
              <w:t>Vận dụng cao</w:t>
            </w:r>
          </w:p>
        </w:tc>
        <w:tc>
          <w:tcPr>
            <w:tcW w:w="1458" w:type="dxa"/>
            <w:tcBorders>
              <w:top w:val="single" w:sz="4" w:space="0" w:color="auto"/>
              <w:left w:val="single" w:sz="4" w:space="0" w:color="auto"/>
              <w:bottom w:val="single" w:sz="4" w:space="0" w:color="auto"/>
              <w:right w:val="single" w:sz="4" w:space="0" w:color="auto"/>
            </w:tcBorders>
            <w:hideMark/>
          </w:tcPr>
          <w:p w:rsidR="00552B05" w:rsidRPr="007734AA" w:rsidRDefault="00552B05" w:rsidP="000F2C75">
            <w:pPr>
              <w:jc w:val="center"/>
              <w:rPr>
                <w:szCs w:val="22"/>
              </w:rPr>
            </w:pPr>
            <w:r w:rsidRPr="007734AA">
              <w:t>Tổng</w:t>
            </w:r>
          </w:p>
        </w:tc>
      </w:tr>
      <w:tr w:rsidR="00552B05" w:rsidRPr="007734AA" w:rsidTr="000F2C75">
        <w:tc>
          <w:tcPr>
            <w:tcW w:w="1566" w:type="dxa"/>
            <w:vMerge/>
            <w:tcBorders>
              <w:top w:val="single" w:sz="4" w:space="0" w:color="auto"/>
              <w:left w:val="single" w:sz="4" w:space="0" w:color="auto"/>
              <w:bottom w:val="single" w:sz="4" w:space="0" w:color="auto"/>
              <w:right w:val="single" w:sz="4" w:space="0" w:color="auto"/>
            </w:tcBorders>
            <w:vAlign w:val="center"/>
            <w:hideMark/>
          </w:tcPr>
          <w:p w:rsidR="00552B05" w:rsidRPr="007734AA" w:rsidRDefault="00552B05" w:rsidP="000F2C75">
            <w:pPr>
              <w:rPr>
                <w:szCs w:val="22"/>
              </w:rPr>
            </w:pPr>
          </w:p>
        </w:tc>
        <w:tc>
          <w:tcPr>
            <w:tcW w:w="1101" w:type="dxa"/>
            <w:tcBorders>
              <w:top w:val="single" w:sz="4" w:space="0" w:color="auto"/>
              <w:left w:val="single" w:sz="4" w:space="0" w:color="auto"/>
              <w:bottom w:val="single" w:sz="4" w:space="0" w:color="auto"/>
              <w:right w:val="single" w:sz="4" w:space="0" w:color="auto"/>
            </w:tcBorders>
            <w:hideMark/>
          </w:tcPr>
          <w:p w:rsidR="00552B05" w:rsidRPr="007734AA" w:rsidRDefault="00552B05" w:rsidP="000F2C75">
            <w:pPr>
              <w:rPr>
                <w:szCs w:val="22"/>
              </w:rPr>
            </w:pPr>
            <w:r w:rsidRPr="007734AA">
              <w:t>TN</w:t>
            </w:r>
          </w:p>
        </w:tc>
        <w:tc>
          <w:tcPr>
            <w:tcW w:w="769" w:type="dxa"/>
            <w:tcBorders>
              <w:top w:val="single" w:sz="4" w:space="0" w:color="auto"/>
              <w:left w:val="single" w:sz="4" w:space="0" w:color="auto"/>
              <w:bottom w:val="single" w:sz="4" w:space="0" w:color="auto"/>
              <w:right w:val="single" w:sz="4" w:space="0" w:color="auto"/>
            </w:tcBorders>
            <w:hideMark/>
          </w:tcPr>
          <w:p w:rsidR="00552B05" w:rsidRPr="007734AA" w:rsidRDefault="00552B05" w:rsidP="000F2C75">
            <w:pPr>
              <w:rPr>
                <w:szCs w:val="22"/>
              </w:rPr>
            </w:pPr>
            <w:r w:rsidRPr="007734AA">
              <w:t>TL</w:t>
            </w:r>
          </w:p>
        </w:tc>
        <w:tc>
          <w:tcPr>
            <w:tcW w:w="988" w:type="dxa"/>
            <w:tcBorders>
              <w:top w:val="single" w:sz="4" w:space="0" w:color="auto"/>
              <w:left w:val="single" w:sz="4" w:space="0" w:color="auto"/>
              <w:bottom w:val="single" w:sz="4" w:space="0" w:color="auto"/>
              <w:right w:val="single" w:sz="4" w:space="0" w:color="auto"/>
            </w:tcBorders>
            <w:hideMark/>
          </w:tcPr>
          <w:p w:rsidR="00552B05" w:rsidRPr="007734AA" w:rsidRDefault="00552B05" w:rsidP="000F2C75">
            <w:pPr>
              <w:rPr>
                <w:szCs w:val="22"/>
              </w:rPr>
            </w:pPr>
            <w:r w:rsidRPr="007734AA">
              <w:t>TN</w:t>
            </w:r>
          </w:p>
        </w:tc>
        <w:tc>
          <w:tcPr>
            <w:tcW w:w="781" w:type="dxa"/>
            <w:tcBorders>
              <w:top w:val="single" w:sz="4" w:space="0" w:color="auto"/>
              <w:left w:val="single" w:sz="4" w:space="0" w:color="auto"/>
              <w:bottom w:val="single" w:sz="4" w:space="0" w:color="auto"/>
              <w:right w:val="single" w:sz="4" w:space="0" w:color="auto"/>
            </w:tcBorders>
            <w:hideMark/>
          </w:tcPr>
          <w:p w:rsidR="00552B05" w:rsidRPr="007734AA" w:rsidRDefault="00552B05" w:rsidP="000F2C75">
            <w:pPr>
              <w:rPr>
                <w:szCs w:val="22"/>
              </w:rPr>
            </w:pPr>
            <w:r w:rsidRPr="007734AA">
              <w:t>TL</w:t>
            </w:r>
          </w:p>
        </w:tc>
        <w:tc>
          <w:tcPr>
            <w:tcW w:w="753" w:type="dxa"/>
            <w:tcBorders>
              <w:top w:val="single" w:sz="4" w:space="0" w:color="auto"/>
              <w:left w:val="single" w:sz="4" w:space="0" w:color="auto"/>
              <w:bottom w:val="single" w:sz="4" w:space="0" w:color="auto"/>
              <w:right w:val="single" w:sz="4" w:space="0" w:color="auto"/>
            </w:tcBorders>
            <w:hideMark/>
          </w:tcPr>
          <w:p w:rsidR="00552B05" w:rsidRPr="007734AA" w:rsidRDefault="00552B05" w:rsidP="000F2C75">
            <w:pPr>
              <w:rPr>
                <w:szCs w:val="22"/>
              </w:rPr>
            </w:pPr>
            <w:r w:rsidRPr="007734AA">
              <w:t>TN</w:t>
            </w:r>
          </w:p>
        </w:tc>
        <w:tc>
          <w:tcPr>
            <w:tcW w:w="866" w:type="dxa"/>
            <w:tcBorders>
              <w:top w:val="single" w:sz="4" w:space="0" w:color="auto"/>
              <w:left w:val="single" w:sz="4" w:space="0" w:color="auto"/>
              <w:bottom w:val="single" w:sz="4" w:space="0" w:color="auto"/>
              <w:right w:val="single" w:sz="4" w:space="0" w:color="auto"/>
            </w:tcBorders>
            <w:hideMark/>
          </w:tcPr>
          <w:p w:rsidR="00552B05" w:rsidRPr="007734AA" w:rsidRDefault="00552B05" w:rsidP="000F2C75">
            <w:pPr>
              <w:rPr>
                <w:szCs w:val="22"/>
              </w:rPr>
            </w:pPr>
            <w:r w:rsidRPr="007734AA">
              <w:t>TL</w:t>
            </w:r>
          </w:p>
        </w:tc>
        <w:tc>
          <w:tcPr>
            <w:tcW w:w="720" w:type="dxa"/>
            <w:tcBorders>
              <w:top w:val="single" w:sz="4" w:space="0" w:color="auto"/>
              <w:left w:val="single" w:sz="4" w:space="0" w:color="auto"/>
              <w:bottom w:val="single" w:sz="4" w:space="0" w:color="auto"/>
              <w:right w:val="single" w:sz="4" w:space="0" w:color="auto"/>
            </w:tcBorders>
            <w:hideMark/>
          </w:tcPr>
          <w:p w:rsidR="00552B05" w:rsidRPr="007734AA" w:rsidRDefault="00552B05" w:rsidP="000F2C75">
            <w:pPr>
              <w:rPr>
                <w:szCs w:val="22"/>
              </w:rPr>
            </w:pPr>
            <w:r w:rsidRPr="007734AA">
              <w:t>TN</w:t>
            </w:r>
          </w:p>
        </w:tc>
        <w:tc>
          <w:tcPr>
            <w:tcW w:w="792" w:type="dxa"/>
            <w:tcBorders>
              <w:top w:val="single" w:sz="4" w:space="0" w:color="auto"/>
              <w:left w:val="single" w:sz="4" w:space="0" w:color="auto"/>
              <w:bottom w:val="single" w:sz="4" w:space="0" w:color="auto"/>
              <w:right w:val="single" w:sz="4" w:space="0" w:color="auto"/>
            </w:tcBorders>
            <w:hideMark/>
          </w:tcPr>
          <w:p w:rsidR="00552B05" w:rsidRPr="007734AA" w:rsidRDefault="00552B05" w:rsidP="000F2C75">
            <w:pPr>
              <w:rPr>
                <w:szCs w:val="22"/>
              </w:rPr>
            </w:pPr>
            <w:r w:rsidRPr="007734AA">
              <w:t>TL</w:t>
            </w:r>
          </w:p>
        </w:tc>
        <w:tc>
          <w:tcPr>
            <w:tcW w:w="1458"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r>
      <w:tr w:rsidR="00552B05" w:rsidRPr="007734AA" w:rsidTr="000F2C75">
        <w:tc>
          <w:tcPr>
            <w:tcW w:w="1566" w:type="dxa"/>
            <w:tcBorders>
              <w:top w:val="single" w:sz="4" w:space="0" w:color="auto"/>
              <w:left w:val="single" w:sz="4" w:space="0" w:color="auto"/>
              <w:bottom w:val="single" w:sz="4" w:space="0" w:color="auto"/>
              <w:right w:val="single" w:sz="4" w:space="0" w:color="auto"/>
            </w:tcBorders>
          </w:tcPr>
          <w:p w:rsidR="00552B05" w:rsidRPr="007734AA" w:rsidRDefault="00552B05" w:rsidP="00092222">
            <w:pPr>
              <w:rPr>
                <w:szCs w:val="22"/>
              </w:rPr>
            </w:pPr>
            <w:r>
              <w:t xml:space="preserve"> Bài1: </w:t>
            </w:r>
            <w:r w:rsidR="00092222">
              <w:t>Thế giới quan duy vật và phương pháp luận biện chứng</w:t>
            </w:r>
          </w:p>
        </w:tc>
        <w:tc>
          <w:tcPr>
            <w:tcW w:w="1101" w:type="dxa"/>
            <w:tcBorders>
              <w:top w:val="single" w:sz="4" w:space="0" w:color="auto"/>
              <w:left w:val="single" w:sz="4" w:space="0" w:color="auto"/>
              <w:bottom w:val="single" w:sz="4" w:space="0" w:color="auto"/>
              <w:right w:val="single" w:sz="4" w:space="0" w:color="auto"/>
            </w:tcBorders>
          </w:tcPr>
          <w:p w:rsidR="00552B05" w:rsidRPr="007734AA" w:rsidRDefault="00092222" w:rsidP="000F2C75">
            <w:pPr>
              <w:rPr>
                <w:szCs w:val="22"/>
              </w:rPr>
            </w:pPr>
            <w:r>
              <w:rPr>
                <w:szCs w:val="22"/>
              </w:rPr>
              <w:t>Hiểu được vai trò của triết học, thế giới quan duy vật và phương pháp luận biện chứng</w:t>
            </w:r>
          </w:p>
        </w:tc>
        <w:tc>
          <w:tcPr>
            <w:tcW w:w="769"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988"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781"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753"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866"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720"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792"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1458"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r>
      <w:tr w:rsidR="00552B05" w:rsidRPr="007734AA" w:rsidTr="000F2C75">
        <w:tc>
          <w:tcPr>
            <w:tcW w:w="1566" w:type="dxa"/>
            <w:tcBorders>
              <w:top w:val="single" w:sz="4" w:space="0" w:color="auto"/>
              <w:left w:val="single" w:sz="4" w:space="0" w:color="auto"/>
              <w:bottom w:val="single" w:sz="4" w:space="0" w:color="auto"/>
              <w:right w:val="single" w:sz="4" w:space="0" w:color="auto"/>
            </w:tcBorders>
            <w:hideMark/>
          </w:tcPr>
          <w:p w:rsidR="00552B05" w:rsidRPr="007734AA" w:rsidRDefault="00552B05" w:rsidP="000F2C75">
            <w:pPr>
              <w:rPr>
                <w:szCs w:val="22"/>
              </w:rPr>
            </w:pPr>
          </w:p>
        </w:tc>
        <w:tc>
          <w:tcPr>
            <w:tcW w:w="1101" w:type="dxa"/>
            <w:tcBorders>
              <w:top w:val="single" w:sz="4" w:space="0" w:color="auto"/>
              <w:left w:val="single" w:sz="4" w:space="0" w:color="auto"/>
              <w:bottom w:val="single" w:sz="4" w:space="0" w:color="auto"/>
              <w:right w:val="single" w:sz="4" w:space="0" w:color="auto"/>
            </w:tcBorders>
          </w:tcPr>
          <w:p w:rsidR="00552B05" w:rsidRPr="007734AA" w:rsidRDefault="00092222" w:rsidP="000F2C75">
            <w:pPr>
              <w:rPr>
                <w:szCs w:val="22"/>
              </w:rPr>
            </w:pPr>
            <w:r>
              <w:rPr>
                <w:szCs w:val="22"/>
              </w:rPr>
              <w:t>Câu:7(1-7</w:t>
            </w:r>
            <w:r w:rsidR="00552B05" w:rsidRPr="007734AA">
              <w:rPr>
                <w:szCs w:val="22"/>
              </w:rPr>
              <w:t>)</w:t>
            </w:r>
          </w:p>
          <w:p w:rsidR="00552B05" w:rsidRPr="007734AA" w:rsidRDefault="00092222" w:rsidP="000F2C75">
            <w:pPr>
              <w:rPr>
                <w:szCs w:val="22"/>
              </w:rPr>
            </w:pPr>
            <w:r>
              <w:rPr>
                <w:szCs w:val="22"/>
              </w:rPr>
              <w:t>Điểm: 1,75</w:t>
            </w:r>
          </w:p>
          <w:p w:rsidR="00552B05" w:rsidRPr="007734AA" w:rsidRDefault="00092222" w:rsidP="000F2C75">
            <w:pPr>
              <w:rPr>
                <w:szCs w:val="22"/>
              </w:rPr>
            </w:pPr>
            <w:r>
              <w:rPr>
                <w:szCs w:val="22"/>
              </w:rPr>
              <w:t>Tỷ lệ: 17,</w:t>
            </w:r>
            <w:r w:rsidR="00552B05">
              <w:rPr>
                <w:szCs w:val="22"/>
              </w:rPr>
              <w:t>5</w:t>
            </w:r>
            <w:r w:rsidR="00552B05" w:rsidRPr="007734AA">
              <w:rPr>
                <w:szCs w:val="22"/>
              </w:rPr>
              <w:t>%</w:t>
            </w:r>
          </w:p>
        </w:tc>
        <w:tc>
          <w:tcPr>
            <w:tcW w:w="769"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988" w:type="dxa"/>
            <w:tcBorders>
              <w:top w:val="single" w:sz="4" w:space="0" w:color="auto"/>
              <w:left w:val="single" w:sz="4" w:space="0" w:color="auto"/>
              <w:bottom w:val="single" w:sz="4" w:space="0" w:color="auto"/>
              <w:right w:val="single" w:sz="4" w:space="0" w:color="auto"/>
            </w:tcBorders>
            <w:hideMark/>
          </w:tcPr>
          <w:p w:rsidR="00552B05" w:rsidRPr="007734AA" w:rsidRDefault="00552B05" w:rsidP="000F2C75">
            <w:pPr>
              <w:rPr>
                <w:szCs w:val="22"/>
              </w:rPr>
            </w:pPr>
          </w:p>
        </w:tc>
        <w:tc>
          <w:tcPr>
            <w:tcW w:w="781"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753"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866"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720" w:type="dxa"/>
            <w:tcBorders>
              <w:top w:val="single" w:sz="4" w:space="0" w:color="auto"/>
              <w:left w:val="single" w:sz="4" w:space="0" w:color="auto"/>
              <w:bottom w:val="single" w:sz="4" w:space="0" w:color="auto"/>
              <w:right w:val="single" w:sz="4" w:space="0" w:color="auto"/>
            </w:tcBorders>
            <w:hideMark/>
          </w:tcPr>
          <w:p w:rsidR="00552B05" w:rsidRPr="007734AA" w:rsidRDefault="00552B05" w:rsidP="000F2C75">
            <w:pPr>
              <w:rPr>
                <w:szCs w:val="22"/>
              </w:rPr>
            </w:pPr>
          </w:p>
        </w:tc>
        <w:tc>
          <w:tcPr>
            <w:tcW w:w="792"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1458" w:type="dxa"/>
            <w:tcBorders>
              <w:top w:val="single" w:sz="4" w:space="0" w:color="auto"/>
              <w:left w:val="single" w:sz="4" w:space="0" w:color="auto"/>
              <w:bottom w:val="single" w:sz="4" w:space="0" w:color="auto"/>
              <w:right w:val="single" w:sz="4" w:space="0" w:color="auto"/>
            </w:tcBorders>
            <w:hideMark/>
          </w:tcPr>
          <w:p w:rsidR="00552B05" w:rsidRPr="007734AA" w:rsidRDefault="00092222" w:rsidP="000F2C75">
            <w:r>
              <w:t>Câu: 7</w:t>
            </w:r>
          </w:p>
          <w:p w:rsidR="00552B05" w:rsidRPr="007734AA" w:rsidRDefault="00092222" w:rsidP="000F2C75">
            <w:r>
              <w:t>Điểm; 1</w:t>
            </w:r>
            <w:r w:rsidR="00552B05">
              <w:t>,75</w:t>
            </w:r>
          </w:p>
          <w:p w:rsidR="00552B05" w:rsidRPr="007734AA" w:rsidRDefault="00552B05" w:rsidP="000F2C75">
            <w:pPr>
              <w:rPr>
                <w:szCs w:val="22"/>
              </w:rPr>
            </w:pPr>
            <w:r w:rsidRPr="007734AA">
              <w:t>Tỷ lệ:</w:t>
            </w:r>
            <w:r w:rsidR="00092222">
              <w:t>17,</w:t>
            </w:r>
            <w:r w:rsidRPr="007734AA">
              <w:t xml:space="preserve"> 5%</w:t>
            </w:r>
          </w:p>
        </w:tc>
      </w:tr>
      <w:tr w:rsidR="00552B05" w:rsidRPr="007734AA" w:rsidTr="00092222">
        <w:tc>
          <w:tcPr>
            <w:tcW w:w="1566" w:type="dxa"/>
            <w:tcBorders>
              <w:top w:val="single" w:sz="4" w:space="0" w:color="auto"/>
              <w:left w:val="single" w:sz="4" w:space="0" w:color="auto"/>
              <w:bottom w:val="single" w:sz="4" w:space="0" w:color="auto"/>
              <w:right w:val="single" w:sz="4" w:space="0" w:color="auto"/>
            </w:tcBorders>
          </w:tcPr>
          <w:p w:rsidR="00552B05" w:rsidRPr="007734AA" w:rsidRDefault="00092222" w:rsidP="000F2C75">
            <w:pPr>
              <w:rPr>
                <w:szCs w:val="22"/>
              </w:rPr>
            </w:pPr>
            <w:r>
              <w:rPr>
                <w:szCs w:val="22"/>
              </w:rPr>
              <w:t>Bài 3: Sự vận động và phát triển của thế giới vật chất</w:t>
            </w:r>
          </w:p>
        </w:tc>
        <w:tc>
          <w:tcPr>
            <w:tcW w:w="1101" w:type="dxa"/>
            <w:tcBorders>
              <w:top w:val="single" w:sz="4" w:space="0" w:color="auto"/>
              <w:left w:val="single" w:sz="4" w:space="0" w:color="auto"/>
              <w:bottom w:val="single" w:sz="4" w:space="0" w:color="auto"/>
              <w:right w:val="single" w:sz="4" w:space="0" w:color="auto"/>
            </w:tcBorders>
          </w:tcPr>
          <w:p w:rsidR="00552B05" w:rsidRPr="007734AA" w:rsidRDefault="00092222" w:rsidP="000F2C75">
            <w:pPr>
              <w:rPr>
                <w:szCs w:val="22"/>
              </w:rPr>
            </w:pPr>
            <w:r>
              <w:rPr>
                <w:szCs w:val="22"/>
              </w:rPr>
              <w:t>Hiểu được vận động là gì</w:t>
            </w:r>
          </w:p>
        </w:tc>
        <w:tc>
          <w:tcPr>
            <w:tcW w:w="769"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988"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781"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753" w:type="dxa"/>
            <w:tcBorders>
              <w:top w:val="single" w:sz="4" w:space="0" w:color="auto"/>
              <w:left w:val="single" w:sz="4" w:space="0" w:color="auto"/>
              <w:bottom w:val="single" w:sz="4" w:space="0" w:color="auto"/>
              <w:right w:val="single" w:sz="4" w:space="0" w:color="auto"/>
            </w:tcBorders>
          </w:tcPr>
          <w:p w:rsidR="00552B05" w:rsidRPr="007734AA" w:rsidRDefault="006D4D54" w:rsidP="000F2C75">
            <w:pPr>
              <w:rPr>
                <w:szCs w:val="22"/>
              </w:rPr>
            </w:pPr>
            <w:r>
              <w:rPr>
                <w:szCs w:val="22"/>
              </w:rPr>
              <w:t>Vận dụng kiến thức vào cuộc sống</w:t>
            </w:r>
          </w:p>
        </w:tc>
        <w:tc>
          <w:tcPr>
            <w:tcW w:w="866"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720"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792"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1458"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r>
      <w:tr w:rsidR="00552B05" w:rsidRPr="007734AA" w:rsidTr="000F2C75">
        <w:tc>
          <w:tcPr>
            <w:tcW w:w="1566"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1101" w:type="dxa"/>
            <w:tcBorders>
              <w:top w:val="single" w:sz="4" w:space="0" w:color="auto"/>
              <w:left w:val="single" w:sz="4" w:space="0" w:color="auto"/>
              <w:bottom w:val="single" w:sz="4" w:space="0" w:color="auto"/>
              <w:right w:val="single" w:sz="4" w:space="0" w:color="auto"/>
            </w:tcBorders>
            <w:hideMark/>
          </w:tcPr>
          <w:p w:rsidR="00552B05" w:rsidRPr="007734AA" w:rsidRDefault="00552B05" w:rsidP="000F2C75">
            <w:r w:rsidRPr="007734AA">
              <w:t>Câu</w:t>
            </w:r>
            <w:r w:rsidR="00092222">
              <w:t>1</w:t>
            </w:r>
            <w:r w:rsidRPr="007734AA">
              <w:t xml:space="preserve">: </w:t>
            </w:r>
            <w:r w:rsidR="00092222">
              <w:t>(8</w:t>
            </w:r>
            <w:r w:rsidRPr="007734AA">
              <w:t>)</w:t>
            </w:r>
          </w:p>
          <w:p w:rsidR="00552B05" w:rsidRPr="007734AA" w:rsidRDefault="00552B05" w:rsidP="000F2C75">
            <w:r>
              <w:t xml:space="preserve">Điểm: </w:t>
            </w:r>
            <w:r w:rsidR="00092222">
              <w:t>0,25</w:t>
            </w:r>
          </w:p>
          <w:p w:rsidR="00552B05" w:rsidRPr="007734AA" w:rsidRDefault="00092222" w:rsidP="000F2C75">
            <w:pPr>
              <w:rPr>
                <w:szCs w:val="22"/>
              </w:rPr>
            </w:pPr>
            <w:r>
              <w:t>Tỷ lệ: 2,5</w:t>
            </w:r>
            <w:r w:rsidR="00552B05" w:rsidRPr="007734AA">
              <w:t>%</w:t>
            </w:r>
          </w:p>
        </w:tc>
        <w:tc>
          <w:tcPr>
            <w:tcW w:w="769"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988" w:type="dxa"/>
            <w:tcBorders>
              <w:top w:val="single" w:sz="4" w:space="0" w:color="auto"/>
              <w:left w:val="single" w:sz="4" w:space="0" w:color="auto"/>
              <w:bottom w:val="single" w:sz="4" w:space="0" w:color="auto"/>
              <w:right w:val="single" w:sz="4" w:space="0" w:color="auto"/>
            </w:tcBorders>
            <w:hideMark/>
          </w:tcPr>
          <w:p w:rsidR="00552B05" w:rsidRPr="007734AA" w:rsidRDefault="00552B05" w:rsidP="000F2C75">
            <w:pPr>
              <w:rPr>
                <w:szCs w:val="22"/>
              </w:rPr>
            </w:pPr>
          </w:p>
        </w:tc>
        <w:tc>
          <w:tcPr>
            <w:tcW w:w="781"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753" w:type="dxa"/>
            <w:tcBorders>
              <w:top w:val="single" w:sz="4" w:space="0" w:color="auto"/>
              <w:left w:val="single" w:sz="4" w:space="0" w:color="auto"/>
              <w:bottom w:val="single" w:sz="4" w:space="0" w:color="auto"/>
              <w:right w:val="single" w:sz="4" w:space="0" w:color="auto"/>
            </w:tcBorders>
          </w:tcPr>
          <w:p w:rsidR="00552B05" w:rsidRDefault="006D4D54" w:rsidP="000F2C75">
            <w:pPr>
              <w:rPr>
                <w:szCs w:val="22"/>
              </w:rPr>
            </w:pPr>
            <w:r>
              <w:rPr>
                <w:szCs w:val="22"/>
              </w:rPr>
              <w:t>Câu 2(9,10)</w:t>
            </w:r>
          </w:p>
          <w:p w:rsidR="006D4D54" w:rsidRDefault="006D4D54" w:rsidP="000F2C75">
            <w:pPr>
              <w:rPr>
                <w:szCs w:val="22"/>
              </w:rPr>
            </w:pPr>
            <w:r>
              <w:rPr>
                <w:szCs w:val="22"/>
              </w:rPr>
              <w:t>Điểm:0,5</w:t>
            </w:r>
          </w:p>
          <w:p w:rsidR="006D4D54" w:rsidRPr="007734AA" w:rsidRDefault="006D4D54" w:rsidP="000F2C75">
            <w:pPr>
              <w:rPr>
                <w:szCs w:val="22"/>
              </w:rPr>
            </w:pPr>
            <w:r>
              <w:rPr>
                <w:szCs w:val="22"/>
              </w:rPr>
              <w:t>Tỷ lệ: 5%</w:t>
            </w:r>
          </w:p>
        </w:tc>
        <w:tc>
          <w:tcPr>
            <w:tcW w:w="866"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720" w:type="dxa"/>
            <w:tcBorders>
              <w:top w:val="single" w:sz="4" w:space="0" w:color="auto"/>
              <w:left w:val="single" w:sz="4" w:space="0" w:color="auto"/>
              <w:bottom w:val="single" w:sz="4" w:space="0" w:color="auto"/>
              <w:right w:val="single" w:sz="4" w:space="0" w:color="auto"/>
            </w:tcBorders>
            <w:hideMark/>
          </w:tcPr>
          <w:p w:rsidR="00552B05" w:rsidRPr="007734AA" w:rsidRDefault="00552B05" w:rsidP="000F2C75">
            <w:pPr>
              <w:rPr>
                <w:szCs w:val="22"/>
              </w:rPr>
            </w:pPr>
          </w:p>
        </w:tc>
        <w:tc>
          <w:tcPr>
            <w:tcW w:w="792"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1458" w:type="dxa"/>
            <w:tcBorders>
              <w:top w:val="single" w:sz="4" w:space="0" w:color="auto"/>
              <w:left w:val="single" w:sz="4" w:space="0" w:color="auto"/>
              <w:bottom w:val="single" w:sz="4" w:space="0" w:color="auto"/>
              <w:right w:val="single" w:sz="4" w:space="0" w:color="auto"/>
            </w:tcBorders>
            <w:hideMark/>
          </w:tcPr>
          <w:p w:rsidR="00552B05" w:rsidRPr="007734AA" w:rsidRDefault="006D4D54" w:rsidP="000F2C75">
            <w:r>
              <w:t>Câu: 3</w:t>
            </w:r>
          </w:p>
          <w:p w:rsidR="00552B05" w:rsidRPr="007734AA" w:rsidRDefault="006D4D54" w:rsidP="000F2C75">
            <w:r>
              <w:t>Điểm: 0,75</w:t>
            </w:r>
          </w:p>
          <w:p w:rsidR="00552B05" w:rsidRPr="007734AA" w:rsidRDefault="006D4D54" w:rsidP="000F2C75">
            <w:pPr>
              <w:rPr>
                <w:szCs w:val="22"/>
              </w:rPr>
            </w:pPr>
            <w:r>
              <w:t>Tỷ lệ: 7,5</w:t>
            </w:r>
            <w:r w:rsidR="00552B05" w:rsidRPr="007734AA">
              <w:t>%</w:t>
            </w:r>
          </w:p>
        </w:tc>
      </w:tr>
      <w:tr w:rsidR="00552B05" w:rsidRPr="007734AA" w:rsidTr="000F2C75">
        <w:tc>
          <w:tcPr>
            <w:tcW w:w="1566" w:type="dxa"/>
            <w:tcBorders>
              <w:top w:val="single" w:sz="4" w:space="0" w:color="auto"/>
              <w:left w:val="single" w:sz="4" w:space="0" w:color="auto"/>
              <w:bottom w:val="single" w:sz="4" w:space="0" w:color="auto"/>
              <w:right w:val="single" w:sz="4" w:space="0" w:color="auto"/>
            </w:tcBorders>
          </w:tcPr>
          <w:p w:rsidR="00552B05" w:rsidRPr="007734AA" w:rsidRDefault="00552B05" w:rsidP="006D4D54">
            <w:pPr>
              <w:rPr>
                <w:szCs w:val="22"/>
              </w:rPr>
            </w:pPr>
            <w:r>
              <w:rPr>
                <w:szCs w:val="22"/>
              </w:rPr>
              <w:t xml:space="preserve">Bài </w:t>
            </w:r>
            <w:r w:rsidR="006D4D54">
              <w:rPr>
                <w:szCs w:val="22"/>
              </w:rPr>
              <w:t>4: Nguồn gốcvận động, phát triển của sự vật và hiện tượng</w:t>
            </w:r>
          </w:p>
        </w:tc>
        <w:tc>
          <w:tcPr>
            <w:tcW w:w="1101" w:type="dxa"/>
            <w:tcBorders>
              <w:top w:val="single" w:sz="4" w:space="0" w:color="auto"/>
              <w:left w:val="single" w:sz="4" w:space="0" w:color="auto"/>
              <w:bottom w:val="single" w:sz="4" w:space="0" w:color="auto"/>
              <w:right w:val="single" w:sz="4" w:space="0" w:color="auto"/>
            </w:tcBorders>
          </w:tcPr>
          <w:p w:rsidR="00552B05" w:rsidRPr="007734AA" w:rsidRDefault="006D4D54" w:rsidP="000F2C75">
            <w:pPr>
              <w:rPr>
                <w:szCs w:val="22"/>
              </w:rPr>
            </w:pPr>
            <w:r>
              <w:rPr>
                <w:szCs w:val="22"/>
              </w:rPr>
              <w:t>Hiểu được mâu thuẫn là gì, các mặt đối lập</w:t>
            </w:r>
          </w:p>
        </w:tc>
        <w:tc>
          <w:tcPr>
            <w:tcW w:w="769"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988"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781" w:type="dxa"/>
            <w:tcBorders>
              <w:top w:val="single" w:sz="4" w:space="0" w:color="auto"/>
              <w:left w:val="single" w:sz="4" w:space="0" w:color="auto"/>
              <w:bottom w:val="single" w:sz="4" w:space="0" w:color="auto"/>
              <w:right w:val="single" w:sz="4" w:space="0" w:color="auto"/>
            </w:tcBorders>
          </w:tcPr>
          <w:p w:rsidR="00552B05" w:rsidRPr="007734AA" w:rsidRDefault="006D4D54" w:rsidP="000F2C75">
            <w:pPr>
              <w:rPr>
                <w:szCs w:val="22"/>
              </w:rPr>
            </w:pPr>
            <w:r>
              <w:rPr>
                <w:szCs w:val="22"/>
              </w:rPr>
              <w:t xml:space="preserve">Biết được đâu là nguồn gốc vận </w:t>
            </w:r>
            <w:r>
              <w:rPr>
                <w:szCs w:val="22"/>
              </w:rPr>
              <w:lastRenderedPageBreak/>
              <w:t>động và phát triển của sự  vật và hiện tượng</w:t>
            </w:r>
          </w:p>
        </w:tc>
        <w:tc>
          <w:tcPr>
            <w:tcW w:w="753" w:type="dxa"/>
            <w:tcBorders>
              <w:top w:val="single" w:sz="4" w:space="0" w:color="auto"/>
              <w:left w:val="single" w:sz="4" w:space="0" w:color="auto"/>
              <w:bottom w:val="single" w:sz="4" w:space="0" w:color="auto"/>
              <w:right w:val="single" w:sz="4" w:space="0" w:color="auto"/>
            </w:tcBorders>
          </w:tcPr>
          <w:p w:rsidR="00552B05" w:rsidRPr="007734AA" w:rsidRDefault="00D7171D" w:rsidP="000F2C75">
            <w:pPr>
              <w:rPr>
                <w:szCs w:val="22"/>
              </w:rPr>
            </w:pPr>
            <w:r>
              <w:rPr>
                <w:szCs w:val="22"/>
              </w:rPr>
              <w:lastRenderedPageBreak/>
              <w:t>Vận dụng kiến thức vào bài học</w:t>
            </w:r>
          </w:p>
        </w:tc>
        <w:tc>
          <w:tcPr>
            <w:tcW w:w="866"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720"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792"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1458"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r>
      <w:tr w:rsidR="00552B05" w:rsidRPr="007734AA" w:rsidTr="000F2C75">
        <w:tc>
          <w:tcPr>
            <w:tcW w:w="1566" w:type="dxa"/>
            <w:tcBorders>
              <w:top w:val="single" w:sz="4" w:space="0" w:color="auto"/>
              <w:left w:val="single" w:sz="4" w:space="0" w:color="auto"/>
              <w:bottom w:val="single" w:sz="4" w:space="0" w:color="auto"/>
              <w:right w:val="single" w:sz="4" w:space="0" w:color="auto"/>
            </w:tcBorders>
            <w:hideMark/>
          </w:tcPr>
          <w:p w:rsidR="00552B05" w:rsidRPr="007734AA" w:rsidRDefault="00552B05" w:rsidP="000F2C75">
            <w:pPr>
              <w:rPr>
                <w:szCs w:val="22"/>
              </w:rPr>
            </w:pPr>
          </w:p>
        </w:tc>
        <w:tc>
          <w:tcPr>
            <w:tcW w:w="1101" w:type="dxa"/>
            <w:tcBorders>
              <w:top w:val="single" w:sz="4" w:space="0" w:color="auto"/>
              <w:left w:val="single" w:sz="4" w:space="0" w:color="auto"/>
              <w:bottom w:val="single" w:sz="4" w:space="0" w:color="auto"/>
              <w:right w:val="single" w:sz="4" w:space="0" w:color="auto"/>
            </w:tcBorders>
            <w:hideMark/>
          </w:tcPr>
          <w:p w:rsidR="00552B05" w:rsidRDefault="006D4D54" w:rsidP="000F2C75">
            <w:pPr>
              <w:rPr>
                <w:szCs w:val="22"/>
              </w:rPr>
            </w:pPr>
            <w:r>
              <w:rPr>
                <w:szCs w:val="22"/>
              </w:rPr>
              <w:t>Câu3: (11,12,13)</w:t>
            </w:r>
          </w:p>
          <w:p w:rsidR="006D4D54" w:rsidRDefault="006D4D54" w:rsidP="000F2C75">
            <w:pPr>
              <w:rPr>
                <w:szCs w:val="22"/>
              </w:rPr>
            </w:pPr>
            <w:r>
              <w:rPr>
                <w:szCs w:val="22"/>
              </w:rPr>
              <w:t>Điểm: 0,75</w:t>
            </w:r>
          </w:p>
          <w:p w:rsidR="006D4D54" w:rsidRPr="007734AA" w:rsidRDefault="006D4D54" w:rsidP="000F2C75">
            <w:pPr>
              <w:rPr>
                <w:szCs w:val="22"/>
              </w:rPr>
            </w:pPr>
            <w:r>
              <w:rPr>
                <w:szCs w:val="22"/>
              </w:rPr>
              <w:t>Tỷ lệ: 7,5%</w:t>
            </w:r>
          </w:p>
        </w:tc>
        <w:tc>
          <w:tcPr>
            <w:tcW w:w="769"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988" w:type="dxa"/>
            <w:tcBorders>
              <w:top w:val="single" w:sz="4" w:space="0" w:color="auto"/>
              <w:left w:val="single" w:sz="4" w:space="0" w:color="auto"/>
              <w:bottom w:val="single" w:sz="4" w:space="0" w:color="auto"/>
              <w:right w:val="single" w:sz="4" w:space="0" w:color="auto"/>
            </w:tcBorders>
            <w:hideMark/>
          </w:tcPr>
          <w:p w:rsidR="00552B05" w:rsidRPr="007734AA" w:rsidRDefault="00552B05" w:rsidP="000F2C75">
            <w:pPr>
              <w:rPr>
                <w:szCs w:val="22"/>
              </w:rPr>
            </w:pPr>
          </w:p>
        </w:tc>
        <w:tc>
          <w:tcPr>
            <w:tcW w:w="781" w:type="dxa"/>
            <w:tcBorders>
              <w:top w:val="single" w:sz="4" w:space="0" w:color="auto"/>
              <w:left w:val="single" w:sz="4" w:space="0" w:color="auto"/>
              <w:bottom w:val="single" w:sz="4" w:space="0" w:color="auto"/>
              <w:right w:val="single" w:sz="4" w:space="0" w:color="auto"/>
            </w:tcBorders>
          </w:tcPr>
          <w:p w:rsidR="00552B05" w:rsidRDefault="00D7171D" w:rsidP="000F2C75">
            <w:pPr>
              <w:rPr>
                <w:szCs w:val="22"/>
              </w:rPr>
            </w:pPr>
            <w:r>
              <w:rPr>
                <w:szCs w:val="22"/>
              </w:rPr>
              <w:t>Câu 1</w:t>
            </w:r>
          </w:p>
          <w:p w:rsidR="00D7171D" w:rsidRDefault="00D7171D" w:rsidP="000F2C75">
            <w:pPr>
              <w:rPr>
                <w:szCs w:val="22"/>
              </w:rPr>
            </w:pPr>
            <w:r>
              <w:rPr>
                <w:szCs w:val="22"/>
              </w:rPr>
              <w:t>Điểm: 2,5</w:t>
            </w:r>
          </w:p>
          <w:p w:rsidR="00D7171D" w:rsidRPr="007734AA" w:rsidRDefault="00D7171D" w:rsidP="000F2C75">
            <w:pPr>
              <w:rPr>
                <w:szCs w:val="22"/>
              </w:rPr>
            </w:pPr>
            <w:r>
              <w:rPr>
                <w:szCs w:val="22"/>
              </w:rPr>
              <w:t>Tỷ lệ:25%</w:t>
            </w:r>
          </w:p>
        </w:tc>
        <w:tc>
          <w:tcPr>
            <w:tcW w:w="753" w:type="dxa"/>
            <w:tcBorders>
              <w:top w:val="single" w:sz="4" w:space="0" w:color="auto"/>
              <w:left w:val="single" w:sz="4" w:space="0" w:color="auto"/>
              <w:bottom w:val="single" w:sz="4" w:space="0" w:color="auto"/>
              <w:right w:val="single" w:sz="4" w:space="0" w:color="auto"/>
            </w:tcBorders>
          </w:tcPr>
          <w:p w:rsidR="00552B05" w:rsidRDefault="00D7171D" w:rsidP="000F2C75">
            <w:pPr>
              <w:rPr>
                <w:szCs w:val="22"/>
              </w:rPr>
            </w:pPr>
            <w:r>
              <w:rPr>
                <w:szCs w:val="22"/>
              </w:rPr>
              <w:t>Câu2(14,15)</w:t>
            </w:r>
          </w:p>
          <w:p w:rsidR="00D7171D" w:rsidRDefault="00D7171D" w:rsidP="000F2C75">
            <w:pPr>
              <w:rPr>
                <w:szCs w:val="22"/>
              </w:rPr>
            </w:pPr>
            <w:r>
              <w:rPr>
                <w:szCs w:val="22"/>
              </w:rPr>
              <w:t>Điểm:0,5</w:t>
            </w:r>
          </w:p>
          <w:p w:rsidR="00D7171D" w:rsidRPr="007734AA" w:rsidRDefault="00D7171D" w:rsidP="000F2C75">
            <w:pPr>
              <w:rPr>
                <w:szCs w:val="22"/>
              </w:rPr>
            </w:pPr>
            <w:r>
              <w:rPr>
                <w:szCs w:val="22"/>
              </w:rPr>
              <w:t>Tỷ lệ:2,5%</w:t>
            </w:r>
          </w:p>
        </w:tc>
        <w:tc>
          <w:tcPr>
            <w:tcW w:w="866"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720" w:type="dxa"/>
            <w:tcBorders>
              <w:top w:val="single" w:sz="4" w:space="0" w:color="auto"/>
              <w:left w:val="single" w:sz="4" w:space="0" w:color="auto"/>
              <w:bottom w:val="single" w:sz="4" w:space="0" w:color="auto"/>
              <w:right w:val="single" w:sz="4" w:space="0" w:color="auto"/>
            </w:tcBorders>
            <w:hideMark/>
          </w:tcPr>
          <w:p w:rsidR="00552B05" w:rsidRPr="007734AA" w:rsidRDefault="00552B05" w:rsidP="000F2C75">
            <w:pPr>
              <w:rPr>
                <w:szCs w:val="22"/>
              </w:rPr>
            </w:pPr>
          </w:p>
        </w:tc>
        <w:tc>
          <w:tcPr>
            <w:tcW w:w="792"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1458" w:type="dxa"/>
            <w:tcBorders>
              <w:top w:val="single" w:sz="4" w:space="0" w:color="auto"/>
              <w:left w:val="single" w:sz="4" w:space="0" w:color="auto"/>
              <w:bottom w:val="single" w:sz="4" w:space="0" w:color="auto"/>
              <w:right w:val="single" w:sz="4" w:space="0" w:color="auto"/>
            </w:tcBorders>
            <w:hideMark/>
          </w:tcPr>
          <w:p w:rsidR="00552B05" w:rsidRPr="007734AA" w:rsidRDefault="00D7171D" w:rsidP="000F2C75">
            <w:r>
              <w:t>Câu: 6</w:t>
            </w:r>
          </w:p>
          <w:p w:rsidR="00552B05" w:rsidRPr="007734AA" w:rsidRDefault="00D7171D" w:rsidP="000F2C75">
            <w:r>
              <w:t>Điểm: 3,75</w:t>
            </w:r>
          </w:p>
          <w:p w:rsidR="00552B05" w:rsidRPr="007734AA" w:rsidRDefault="00D7171D" w:rsidP="000F2C75">
            <w:pPr>
              <w:rPr>
                <w:szCs w:val="22"/>
              </w:rPr>
            </w:pPr>
            <w:r>
              <w:t>Tỷ lệ: 37,</w:t>
            </w:r>
            <w:r w:rsidR="00552B05">
              <w:t>5</w:t>
            </w:r>
            <w:r w:rsidR="00552B05" w:rsidRPr="007734AA">
              <w:t>%</w:t>
            </w:r>
          </w:p>
        </w:tc>
      </w:tr>
      <w:tr w:rsidR="00552B05" w:rsidRPr="007734AA" w:rsidTr="00D7171D">
        <w:tc>
          <w:tcPr>
            <w:tcW w:w="1566" w:type="dxa"/>
            <w:tcBorders>
              <w:top w:val="single" w:sz="4" w:space="0" w:color="auto"/>
              <w:left w:val="single" w:sz="4" w:space="0" w:color="auto"/>
              <w:bottom w:val="single" w:sz="4" w:space="0" w:color="auto"/>
              <w:right w:val="single" w:sz="4" w:space="0" w:color="auto"/>
            </w:tcBorders>
          </w:tcPr>
          <w:p w:rsidR="00552B05" w:rsidRPr="007734AA" w:rsidRDefault="00D7171D" w:rsidP="000F2C75">
            <w:pPr>
              <w:rPr>
                <w:szCs w:val="22"/>
              </w:rPr>
            </w:pPr>
            <w:r>
              <w:rPr>
                <w:szCs w:val="22"/>
              </w:rPr>
              <w:t>Bài 5: Cách thức vận động và phát triển của sự vật và hiện tượng</w:t>
            </w:r>
          </w:p>
        </w:tc>
        <w:tc>
          <w:tcPr>
            <w:tcW w:w="1101" w:type="dxa"/>
            <w:tcBorders>
              <w:top w:val="single" w:sz="4" w:space="0" w:color="auto"/>
              <w:left w:val="single" w:sz="4" w:space="0" w:color="auto"/>
              <w:bottom w:val="single" w:sz="4" w:space="0" w:color="auto"/>
              <w:right w:val="single" w:sz="4" w:space="0" w:color="auto"/>
            </w:tcBorders>
          </w:tcPr>
          <w:p w:rsidR="00552B05" w:rsidRPr="007734AA" w:rsidRDefault="00D7171D" w:rsidP="000F2C75">
            <w:pPr>
              <w:rPr>
                <w:szCs w:val="22"/>
              </w:rPr>
            </w:pPr>
            <w:r>
              <w:rPr>
                <w:szCs w:val="22"/>
              </w:rPr>
              <w:t>Nắm được khái niệm chất</w:t>
            </w:r>
          </w:p>
        </w:tc>
        <w:tc>
          <w:tcPr>
            <w:tcW w:w="769"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988"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781"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753"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866"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720"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792"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1458"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r>
      <w:tr w:rsidR="00552B05" w:rsidRPr="007734AA" w:rsidTr="00D7171D">
        <w:tc>
          <w:tcPr>
            <w:tcW w:w="1566"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1101" w:type="dxa"/>
            <w:tcBorders>
              <w:top w:val="single" w:sz="4" w:space="0" w:color="auto"/>
              <w:left w:val="single" w:sz="4" w:space="0" w:color="auto"/>
              <w:bottom w:val="single" w:sz="4" w:space="0" w:color="auto"/>
              <w:right w:val="single" w:sz="4" w:space="0" w:color="auto"/>
            </w:tcBorders>
          </w:tcPr>
          <w:p w:rsidR="00552B05" w:rsidRDefault="00D7171D" w:rsidP="000F2C75">
            <w:pPr>
              <w:rPr>
                <w:szCs w:val="22"/>
              </w:rPr>
            </w:pPr>
            <w:r>
              <w:rPr>
                <w:szCs w:val="22"/>
              </w:rPr>
              <w:t>Câu 1(16)</w:t>
            </w:r>
          </w:p>
          <w:p w:rsidR="00D7171D" w:rsidRDefault="00D7171D" w:rsidP="000F2C75">
            <w:pPr>
              <w:rPr>
                <w:szCs w:val="22"/>
              </w:rPr>
            </w:pPr>
            <w:r>
              <w:rPr>
                <w:szCs w:val="22"/>
              </w:rPr>
              <w:t>Điểm 0,25</w:t>
            </w:r>
          </w:p>
          <w:p w:rsidR="00D7171D" w:rsidRPr="007734AA" w:rsidRDefault="00D7171D" w:rsidP="000F2C75">
            <w:pPr>
              <w:rPr>
                <w:szCs w:val="22"/>
              </w:rPr>
            </w:pPr>
            <w:r>
              <w:rPr>
                <w:szCs w:val="22"/>
              </w:rPr>
              <w:t>Tỷ lệ:2,5%</w:t>
            </w:r>
          </w:p>
        </w:tc>
        <w:tc>
          <w:tcPr>
            <w:tcW w:w="769"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988"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781"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753"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866"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720"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792"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1458" w:type="dxa"/>
            <w:tcBorders>
              <w:top w:val="single" w:sz="4" w:space="0" w:color="auto"/>
              <w:left w:val="single" w:sz="4" w:space="0" w:color="auto"/>
              <w:bottom w:val="single" w:sz="4" w:space="0" w:color="auto"/>
              <w:right w:val="single" w:sz="4" w:space="0" w:color="auto"/>
            </w:tcBorders>
            <w:hideMark/>
          </w:tcPr>
          <w:p w:rsidR="00552B05" w:rsidRPr="007734AA" w:rsidRDefault="00D7171D" w:rsidP="000F2C75">
            <w:r>
              <w:t>Số câu: 1</w:t>
            </w:r>
          </w:p>
          <w:p w:rsidR="00552B05" w:rsidRPr="007734AA" w:rsidRDefault="00D7171D" w:rsidP="000F2C75">
            <w:r>
              <w:t>Số điểm: 0,25</w:t>
            </w:r>
          </w:p>
          <w:p w:rsidR="00552B05" w:rsidRPr="007734AA" w:rsidRDefault="00D7171D" w:rsidP="000F2C75">
            <w:pPr>
              <w:rPr>
                <w:szCs w:val="22"/>
              </w:rPr>
            </w:pPr>
            <w:r>
              <w:t>Tỷ lệ: 2,</w:t>
            </w:r>
            <w:r w:rsidR="00552B05">
              <w:t>5</w:t>
            </w:r>
            <w:r w:rsidR="00552B05" w:rsidRPr="007734AA">
              <w:t>%</w:t>
            </w:r>
          </w:p>
        </w:tc>
      </w:tr>
      <w:tr w:rsidR="00552B05" w:rsidRPr="007734AA" w:rsidTr="000F2C75">
        <w:tc>
          <w:tcPr>
            <w:tcW w:w="1566" w:type="dxa"/>
            <w:tcBorders>
              <w:top w:val="single" w:sz="4" w:space="0" w:color="auto"/>
              <w:left w:val="single" w:sz="4" w:space="0" w:color="auto"/>
              <w:bottom w:val="single" w:sz="4" w:space="0" w:color="auto"/>
              <w:right w:val="single" w:sz="4" w:space="0" w:color="auto"/>
            </w:tcBorders>
          </w:tcPr>
          <w:p w:rsidR="00552B05" w:rsidRPr="007734AA" w:rsidRDefault="00D7171D" w:rsidP="000F2C75">
            <w:pPr>
              <w:rPr>
                <w:szCs w:val="22"/>
              </w:rPr>
            </w:pPr>
            <w:r>
              <w:rPr>
                <w:szCs w:val="22"/>
              </w:rPr>
              <w:t>Bài 7: Thực tiễn và vai trò cuả thực tiễn đối với nhận thức</w:t>
            </w:r>
          </w:p>
        </w:tc>
        <w:tc>
          <w:tcPr>
            <w:tcW w:w="1101" w:type="dxa"/>
            <w:tcBorders>
              <w:top w:val="single" w:sz="4" w:space="0" w:color="auto"/>
              <w:left w:val="single" w:sz="4" w:space="0" w:color="auto"/>
              <w:bottom w:val="single" w:sz="4" w:space="0" w:color="auto"/>
              <w:right w:val="single" w:sz="4" w:space="0" w:color="auto"/>
            </w:tcBorders>
          </w:tcPr>
          <w:p w:rsidR="00552B05" w:rsidRPr="007734AA" w:rsidRDefault="00552B05" w:rsidP="000F2C75"/>
        </w:tc>
        <w:tc>
          <w:tcPr>
            <w:tcW w:w="769" w:type="dxa"/>
            <w:tcBorders>
              <w:top w:val="single" w:sz="4" w:space="0" w:color="auto"/>
              <w:left w:val="single" w:sz="4" w:space="0" w:color="auto"/>
              <w:bottom w:val="single" w:sz="4" w:space="0" w:color="auto"/>
              <w:right w:val="single" w:sz="4" w:space="0" w:color="auto"/>
            </w:tcBorders>
          </w:tcPr>
          <w:p w:rsidR="00552B05" w:rsidRPr="007734AA" w:rsidRDefault="00552B05" w:rsidP="000F2C75"/>
        </w:tc>
        <w:tc>
          <w:tcPr>
            <w:tcW w:w="988" w:type="dxa"/>
            <w:tcBorders>
              <w:top w:val="single" w:sz="4" w:space="0" w:color="auto"/>
              <w:left w:val="single" w:sz="4" w:space="0" w:color="auto"/>
              <w:bottom w:val="single" w:sz="4" w:space="0" w:color="auto"/>
              <w:right w:val="single" w:sz="4" w:space="0" w:color="auto"/>
            </w:tcBorders>
          </w:tcPr>
          <w:p w:rsidR="00552B05" w:rsidRPr="007734AA" w:rsidRDefault="00552B05" w:rsidP="000F2C75"/>
        </w:tc>
        <w:tc>
          <w:tcPr>
            <w:tcW w:w="781" w:type="dxa"/>
            <w:tcBorders>
              <w:top w:val="single" w:sz="4" w:space="0" w:color="auto"/>
              <w:left w:val="single" w:sz="4" w:space="0" w:color="auto"/>
              <w:bottom w:val="single" w:sz="4" w:space="0" w:color="auto"/>
              <w:right w:val="single" w:sz="4" w:space="0" w:color="auto"/>
            </w:tcBorders>
          </w:tcPr>
          <w:p w:rsidR="00552B05" w:rsidRPr="007734AA" w:rsidRDefault="00D7171D" w:rsidP="000F2C75">
            <w:r>
              <w:t>Biết được các giai đoạn của nhận thức</w:t>
            </w:r>
          </w:p>
        </w:tc>
        <w:tc>
          <w:tcPr>
            <w:tcW w:w="753"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866" w:type="dxa"/>
            <w:tcBorders>
              <w:top w:val="single" w:sz="4" w:space="0" w:color="auto"/>
              <w:left w:val="single" w:sz="4" w:space="0" w:color="auto"/>
              <w:bottom w:val="single" w:sz="4" w:space="0" w:color="auto"/>
              <w:right w:val="single" w:sz="4" w:space="0" w:color="auto"/>
            </w:tcBorders>
          </w:tcPr>
          <w:p w:rsidR="00552B05" w:rsidRPr="007734AA" w:rsidRDefault="00552B05" w:rsidP="000F2C75"/>
        </w:tc>
        <w:tc>
          <w:tcPr>
            <w:tcW w:w="720"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792" w:type="dxa"/>
            <w:tcBorders>
              <w:top w:val="single" w:sz="4" w:space="0" w:color="auto"/>
              <w:left w:val="single" w:sz="4" w:space="0" w:color="auto"/>
              <w:bottom w:val="single" w:sz="4" w:space="0" w:color="auto"/>
              <w:right w:val="single" w:sz="4" w:space="0" w:color="auto"/>
            </w:tcBorders>
          </w:tcPr>
          <w:p w:rsidR="00552B05" w:rsidRPr="007734AA" w:rsidRDefault="00D7171D" w:rsidP="000F2C75">
            <w:r>
              <w:t>Vận dụng kiến thức vào cuộc sống</w:t>
            </w:r>
          </w:p>
        </w:tc>
        <w:tc>
          <w:tcPr>
            <w:tcW w:w="1458" w:type="dxa"/>
            <w:tcBorders>
              <w:top w:val="single" w:sz="4" w:space="0" w:color="auto"/>
              <w:left w:val="single" w:sz="4" w:space="0" w:color="auto"/>
              <w:bottom w:val="single" w:sz="4" w:space="0" w:color="auto"/>
              <w:right w:val="single" w:sz="4" w:space="0" w:color="auto"/>
            </w:tcBorders>
          </w:tcPr>
          <w:p w:rsidR="00552B05" w:rsidRPr="007734AA" w:rsidRDefault="00552B05" w:rsidP="000F2C75"/>
        </w:tc>
      </w:tr>
      <w:tr w:rsidR="00552B05" w:rsidRPr="007734AA" w:rsidTr="000F2C75">
        <w:tc>
          <w:tcPr>
            <w:tcW w:w="1566"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1101" w:type="dxa"/>
            <w:tcBorders>
              <w:top w:val="single" w:sz="4" w:space="0" w:color="auto"/>
              <w:left w:val="single" w:sz="4" w:space="0" w:color="auto"/>
              <w:bottom w:val="single" w:sz="4" w:space="0" w:color="auto"/>
              <w:right w:val="single" w:sz="4" w:space="0" w:color="auto"/>
            </w:tcBorders>
          </w:tcPr>
          <w:p w:rsidR="00552B05" w:rsidRPr="007734AA" w:rsidRDefault="00552B05" w:rsidP="000F2C75"/>
        </w:tc>
        <w:tc>
          <w:tcPr>
            <w:tcW w:w="769" w:type="dxa"/>
            <w:tcBorders>
              <w:top w:val="single" w:sz="4" w:space="0" w:color="auto"/>
              <w:left w:val="single" w:sz="4" w:space="0" w:color="auto"/>
              <w:bottom w:val="single" w:sz="4" w:space="0" w:color="auto"/>
              <w:right w:val="single" w:sz="4" w:space="0" w:color="auto"/>
            </w:tcBorders>
          </w:tcPr>
          <w:p w:rsidR="00552B05" w:rsidRPr="007734AA" w:rsidRDefault="00552B05" w:rsidP="000F2C75"/>
        </w:tc>
        <w:tc>
          <w:tcPr>
            <w:tcW w:w="988" w:type="dxa"/>
            <w:tcBorders>
              <w:top w:val="single" w:sz="4" w:space="0" w:color="auto"/>
              <w:left w:val="single" w:sz="4" w:space="0" w:color="auto"/>
              <w:bottom w:val="single" w:sz="4" w:space="0" w:color="auto"/>
              <w:right w:val="single" w:sz="4" w:space="0" w:color="auto"/>
            </w:tcBorders>
          </w:tcPr>
          <w:p w:rsidR="00552B05" w:rsidRPr="007734AA" w:rsidRDefault="00552B05" w:rsidP="000F2C75"/>
        </w:tc>
        <w:tc>
          <w:tcPr>
            <w:tcW w:w="781" w:type="dxa"/>
            <w:tcBorders>
              <w:top w:val="single" w:sz="4" w:space="0" w:color="auto"/>
              <w:left w:val="single" w:sz="4" w:space="0" w:color="auto"/>
              <w:bottom w:val="single" w:sz="4" w:space="0" w:color="auto"/>
              <w:right w:val="single" w:sz="4" w:space="0" w:color="auto"/>
            </w:tcBorders>
          </w:tcPr>
          <w:p w:rsidR="00552B05" w:rsidRPr="007734AA" w:rsidRDefault="00552B05" w:rsidP="000F2C75">
            <w:r w:rsidRPr="007734AA">
              <w:t xml:space="preserve">Số câu1 </w:t>
            </w:r>
            <w:r>
              <w:t>(2</w:t>
            </w:r>
            <w:r w:rsidR="00D7171D">
              <w:t>tl</w:t>
            </w:r>
          </w:p>
          <w:p w:rsidR="00552B05" w:rsidRPr="007734AA" w:rsidRDefault="00D7171D" w:rsidP="000F2C75">
            <w:r>
              <w:t>Số điểm: 2,0</w:t>
            </w:r>
          </w:p>
          <w:p w:rsidR="00552B05" w:rsidRPr="007734AA" w:rsidRDefault="00D7171D" w:rsidP="000F2C75">
            <w:r>
              <w:t>Tỷ lệ:20</w:t>
            </w:r>
            <w:r w:rsidR="00552B05" w:rsidRPr="007734AA">
              <w:t xml:space="preserve"> </w:t>
            </w:r>
            <w:r w:rsidR="00552B05" w:rsidRPr="007734AA">
              <w:lastRenderedPageBreak/>
              <w:t>%</w:t>
            </w:r>
          </w:p>
        </w:tc>
        <w:tc>
          <w:tcPr>
            <w:tcW w:w="753"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866" w:type="dxa"/>
            <w:tcBorders>
              <w:top w:val="single" w:sz="4" w:space="0" w:color="auto"/>
              <w:left w:val="single" w:sz="4" w:space="0" w:color="auto"/>
              <w:bottom w:val="single" w:sz="4" w:space="0" w:color="auto"/>
              <w:right w:val="single" w:sz="4" w:space="0" w:color="auto"/>
            </w:tcBorders>
          </w:tcPr>
          <w:p w:rsidR="00552B05" w:rsidRPr="007734AA" w:rsidRDefault="00552B05" w:rsidP="000F2C75"/>
        </w:tc>
        <w:tc>
          <w:tcPr>
            <w:tcW w:w="720"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792" w:type="dxa"/>
            <w:tcBorders>
              <w:top w:val="single" w:sz="4" w:space="0" w:color="auto"/>
              <w:left w:val="single" w:sz="4" w:space="0" w:color="auto"/>
              <w:bottom w:val="single" w:sz="4" w:space="0" w:color="auto"/>
              <w:right w:val="single" w:sz="4" w:space="0" w:color="auto"/>
            </w:tcBorders>
          </w:tcPr>
          <w:p w:rsidR="00D7171D" w:rsidRPr="007734AA" w:rsidRDefault="00D7171D" w:rsidP="00D7171D">
            <w:r w:rsidRPr="007734AA">
              <w:t>Số câu1</w:t>
            </w:r>
            <w:r>
              <w:t>(3tl)</w:t>
            </w:r>
            <w:r w:rsidRPr="007734AA">
              <w:t xml:space="preserve"> </w:t>
            </w:r>
          </w:p>
          <w:p w:rsidR="00D7171D" w:rsidRPr="007734AA" w:rsidRDefault="00D7171D" w:rsidP="00D7171D">
            <w:r>
              <w:t>Số điểm: 1,5</w:t>
            </w:r>
          </w:p>
          <w:p w:rsidR="00552B05" w:rsidRPr="007734AA" w:rsidRDefault="00D7171D" w:rsidP="00D7171D">
            <w:r>
              <w:t>Tỷ lệ:15</w:t>
            </w:r>
            <w:r>
              <w:lastRenderedPageBreak/>
              <w:t>%</w:t>
            </w:r>
          </w:p>
        </w:tc>
        <w:tc>
          <w:tcPr>
            <w:tcW w:w="1458" w:type="dxa"/>
            <w:tcBorders>
              <w:top w:val="single" w:sz="4" w:space="0" w:color="auto"/>
              <w:left w:val="single" w:sz="4" w:space="0" w:color="auto"/>
              <w:bottom w:val="single" w:sz="4" w:space="0" w:color="auto"/>
              <w:right w:val="single" w:sz="4" w:space="0" w:color="auto"/>
            </w:tcBorders>
          </w:tcPr>
          <w:p w:rsidR="00552B05" w:rsidRPr="007734AA" w:rsidRDefault="00552B05" w:rsidP="000F2C75">
            <w:r>
              <w:lastRenderedPageBreak/>
              <w:t>Tổng Số câu2</w:t>
            </w:r>
            <w:r w:rsidRPr="007734AA">
              <w:t xml:space="preserve"> </w:t>
            </w:r>
          </w:p>
          <w:p w:rsidR="00552B05" w:rsidRPr="007734AA" w:rsidRDefault="00291C8F" w:rsidP="000F2C75">
            <w:r>
              <w:t>Số điểm: 3,</w:t>
            </w:r>
            <w:r w:rsidR="00552B05">
              <w:t>5</w:t>
            </w:r>
          </w:p>
          <w:p w:rsidR="00552B05" w:rsidRPr="007734AA" w:rsidRDefault="00291C8F" w:rsidP="000F2C75">
            <w:r>
              <w:t>Tỷ lệ:3</w:t>
            </w:r>
            <w:r w:rsidR="00552B05">
              <w:t>5</w:t>
            </w:r>
            <w:r w:rsidR="00552B05" w:rsidRPr="007734AA">
              <w:t xml:space="preserve"> %</w:t>
            </w:r>
          </w:p>
        </w:tc>
      </w:tr>
      <w:tr w:rsidR="00552B05" w:rsidRPr="007734AA" w:rsidTr="000F2C75">
        <w:tc>
          <w:tcPr>
            <w:tcW w:w="1566"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1101" w:type="dxa"/>
            <w:tcBorders>
              <w:top w:val="single" w:sz="4" w:space="0" w:color="auto"/>
              <w:left w:val="single" w:sz="4" w:space="0" w:color="auto"/>
              <w:bottom w:val="single" w:sz="4" w:space="0" w:color="auto"/>
              <w:right w:val="single" w:sz="4" w:space="0" w:color="auto"/>
            </w:tcBorders>
          </w:tcPr>
          <w:p w:rsidR="00552B05" w:rsidRPr="007734AA" w:rsidRDefault="00201393" w:rsidP="000F2C75">
            <w:r>
              <w:t>Số câu: 12</w:t>
            </w:r>
            <w:r w:rsidR="00552B05" w:rsidRPr="007734AA">
              <w:t xml:space="preserve"> </w:t>
            </w:r>
          </w:p>
          <w:p w:rsidR="00552B05" w:rsidRPr="007734AA" w:rsidRDefault="00552B05" w:rsidP="000F2C75">
            <w:r>
              <w:t xml:space="preserve">Số </w:t>
            </w:r>
            <w:r w:rsidR="00201393">
              <w:t>điểm: 3</w:t>
            </w:r>
            <w:r w:rsidRPr="007734AA">
              <w:t>,0</w:t>
            </w:r>
          </w:p>
          <w:p w:rsidR="00552B05" w:rsidRPr="007734AA" w:rsidRDefault="00201393" w:rsidP="000F2C75">
            <w:pPr>
              <w:rPr>
                <w:szCs w:val="22"/>
              </w:rPr>
            </w:pPr>
            <w:r>
              <w:t>Tỷ lệ: 3</w:t>
            </w:r>
            <w:r w:rsidR="00552B05" w:rsidRPr="007734AA">
              <w:t>0%</w:t>
            </w:r>
          </w:p>
        </w:tc>
        <w:tc>
          <w:tcPr>
            <w:tcW w:w="769"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988"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781" w:type="dxa"/>
            <w:tcBorders>
              <w:top w:val="single" w:sz="4" w:space="0" w:color="auto"/>
              <w:left w:val="single" w:sz="4" w:space="0" w:color="auto"/>
              <w:bottom w:val="single" w:sz="4" w:space="0" w:color="auto"/>
              <w:right w:val="single" w:sz="4" w:space="0" w:color="auto"/>
            </w:tcBorders>
          </w:tcPr>
          <w:p w:rsidR="00552B05" w:rsidRPr="007734AA" w:rsidRDefault="00552B05" w:rsidP="000F2C75">
            <w:r>
              <w:t>Số câu:2</w:t>
            </w:r>
            <w:r w:rsidRPr="007734AA">
              <w:t xml:space="preserve"> </w:t>
            </w:r>
          </w:p>
          <w:p w:rsidR="00552B05" w:rsidRPr="007734AA" w:rsidRDefault="00201393" w:rsidP="000F2C75">
            <w:r>
              <w:t>Số điểm: 4,5</w:t>
            </w:r>
          </w:p>
          <w:p w:rsidR="00552B05" w:rsidRPr="007734AA" w:rsidRDefault="00201393" w:rsidP="00201393">
            <w:pPr>
              <w:rPr>
                <w:szCs w:val="22"/>
              </w:rPr>
            </w:pPr>
            <w:r>
              <w:t>Tỷ lệ: 45</w:t>
            </w:r>
            <w:r w:rsidR="00552B05" w:rsidRPr="007734AA">
              <w:t>%</w:t>
            </w:r>
          </w:p>
        </w:tc>
        <w:tc>
          <w:tcPr>
            <w:tcW w:w="753" w:type="dxa"/>
            <w:tcBorders>
              <w:top w:val="single" w:sz="4" w:space="0" w:color="auto"/>
              <w:left w:val="single" w:sz="4" w:space="0" w:color="auto"/>
              <w:bottom w:val="single" w:sz="4" w:space="0" w:color="auto"/>
              <w:right w:val="single" w:sz="4" w:space="0" w:color="auto"/>
            </w:tcBorders>
          </w:tcPr>
          <w:p w:rsidR="00201393" w:rsidRPr="007734AA" w:rsidRDefault="00201393" w:rsidP="00201393">
            <w:r>
              <w:t>Số câu: 4</w:t>
            </w:r>
          </w:p>
          <w:p w:rsidR="00201393" w:rsidRPr="007734AA" w:rsidRDefault="00201393" w:rsidP="00201393">
            <w:r>
              <w:t xml:space="preserve">Số </w:t>
            </w:r>
            <w:r w:rsidRPr="007734AA">
              <w:t xml:space="preserve">điểm: </w:t>
            </w:r>
            <w:r>
              <w:t>1,0</w:t>
            </w:r>
          </w:p>
          <w:p w:rsidR="00552B05" w:rsidRPr="007734AA" w:rsidRDefault="00201393" w:rsidP="00201393">
            <w:pPr>
              <w:rPr>
                <w:szCs w:val="22"/>
              </w:rPr>
            </w:pPr>
            <w:r w:rsidRPr="007734AA">
              <w:t>Tỷ lệ:10 %</w:t>
            </w:r>
          </w:p>
        </w:tc>
        <w:tc>
          <w:tcPr>
            <w:tcW w:w="866"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720" w:type="dxa"/>
            <w:tcBorders>
              <w:top w:val="single" w:sz="4" w:space="0" w:color="auto"/>
              <w:left w:val="single" w:sz="4" w:space="0" w:color="auto"/>
              <w:bottom w:val="single" w:sz="4" w:space="0" w:color="auto"/>
              <w:right w:val="single" w:sz="4" w:space="0" w:color="auto"/>
            </w:tcBorders>
          </w:tcPr>
          <w:p w:rsidR="00552B05" w:rsidRPr="007734AA" w:rsidRDefault="00552B05" w:rsidP="000F2C75">
            <w:pPr>
              <w:rPr>
                <w:szCs w:val="22"/>
              </w:rPr>
            </w:pPr>
          </w:p>
        </w:tc>
        <w:tc>
          <w:tcPr>
            <w:tcW w:w="792" w:type="dxa"/>
            <w:tcBorders>
              <w:top w:val="single" w:sz="4" w:space="0" w:color="auto"/>
              <w:left w:val="single" w:sz="4" w:space="0" w:color="auto"/>
              <w:bottom w:val="single" w:sz="4" w:space="0" w:color="auto"/>
              <w:right w:val="single" w:sz="4" w:space="0" w:color="auto"/>
            </w:tcBorders>
          </w:tcPr>
          <w:p w:rsidR="00552B05" w:rsidRPr="007734AA" w:rsidRDefault="00552B05" w:rsidP="000F2C75">
            <w:r w:rsidRPr="007734AA">
              <w:t xml:space="preserve">Số câu1 </w:t>
            </w:r>
          </w:p>
          <w:p w:rsidR="00552B05" w:rsidRPr="007734AA" w:rsidRDefault="00201393" w:rsidP="000F2C75">
            <w:r>
              <w:t>Số điểm: 1,5</w:t>
            </w:r>
          </w:p>
          <w:p w:rsidR="00552B05" w:rsidRPr="007734AA" w:rsidRDefault="00201393" w:rsidP="000F2C75">
            <w:pPr>
              <w:rPr>
                <w:szCs w:val="22"/>
              </w:rPr>
            </w:pPr>
            <w:r>
              <w:t>Tỷ lệ:15</w:t>
            </w:r>
            <w:r w:rsidR="00552B05" w:rsidRPr="007734AA">
              <w:t>%</w:t>
            </w:r>
          </w:p>
        </w:tc>
        <w:tc>
          <w:tcPr>
            <w:tcW w:w="1458" w:type="dxa"/>
            <w:tcBorders>
              <w:top w:val="single" w:sz="4" w:space="0" w:color="auto"/>
              <w:left w:val="single" w:sz="4" w:space="0" w:color="auto"/>
              <w:bottom w:val="single" w:sz="4" w:space="0" w:color="auto"/>
              <w:right w:val="single" w:sz="4" w:space="0" w:color="auto"/>
            </w:tcBorders>
          </w:tcPr>
          <w:p w:rsidR="00552B05" w:rsidRPr="007734AA" w:rsidRDefault="00552B05" w:rsidP="000F2C75">
            <w:r>
              <w:t>Tổng số câu: 19</w:t>
            </w:r>
            <w:r w:rsidRPr="007734AA">
              <w:t>(16TN,3TL)</w:t>
            </w:r>
          </w:p>
          <w:p w:rsidR="00552B05" w:rsidRPr="007734AA" w:rsidRDefault="00552B05" w:rsidP="000F2C75">
            <w:r w:rsidRPr="007734AA">
              <w:t>Tổng số điểm: 10,0</w:t>
            </w:r>
          </w:p>
          <w:p w:rsidR="00552B05" w:rsidRDefault="00552B05" w:rsidP="000F2C75">
            <w:r w:rsidRPr="007734AA">
              <w:t>Tỷ lệ: 100%</w:t>
            </w:r>
          </w:p>
          <w:p w:rsidR="00552B05" w:rsidRPr="007734AA" w:rsidRDefault="00552B05" w:rsidP="000F2C75">
            <w:pPr>
              <w:rPr>
                <w:szCs w:val="22"/>
              </w:rPr>
            </w:pPr>
          </w:p>
        </w:tc>
      </w:tr>
    </w:tbl>
    <w:p w:rsidR="00552B05" w:rsidRPr="007734AA" w:rsidRDefault="00552B05" w:rsidP="00552B05">
      <w:pPr>
        <w:rPr>
          <w:rFonts w:cstheme="minorBidi"/>
          <w:szCs w:val="22"/>
        </w:rPr>
      </w:pPr>
    </w:p>
    <w:p w:rsidR="00552B05" w:rsidRPr="005D1B4E" w:rsidRDefault="00552B05" w:rsidP="00CE2A60"/>
    <w:p w:rsidR="005D1B4E" w:rsidRPr="005D1B4E" w:rsidRDefault="005D1B4E" w:rsidP="00CE2A60"/>
    <w:p w:rsidR="005D1B4E" w:rsidRDefault="005D1B4E" w:rsidP="00CE2A60"/>
    <w:p w:rsidR="005D1B4E" w:rsidRDefault="005D1B4E" w:rsidP="00CE2A60"/>
    <w:p w:rsidR="005D1B4E" w:rsidRDefault="005D1B4E" w:rsidP="00CE2A60"/>
    <w:p w:rsidR="005D1B4E" w:rsidRDefault="005D1B4E" w:rsidP="00CE2A60"/>
    <w:p w:rsidR="005D1B4E" w:rsidRDefault="005D1B4E" w:rsidP="00CE2A60"/>
    <w:p w:rsidR="005D1B4E" w:rsidRDefault="005D1B4E" w:rsidP="00CE2A60"/>
    <w:p w:rsidR="005D1B4E" w:rsidRDefault="005D1B4E" w:rsidP="00CE2A60"/>
    <w:p w:rsidR="005D1B4E" w:rsidRDefault="005D1B4E" w:rsidP="00CE2A60"/>
    <w:p w:rsidR="005D1B4E" w:rsidRDefault="005D1B4E" w:rsidP="00CE2A60"/>
    <w:p w:rsidR="005D1B4E" w:rsidRDefault="005D1B4E" w:rsidP="00CE2A60"/>
    <w:p w:rsidR="005D1B4E" w:rsidRDefault="005D1B4E" w:rsidP="00CE2A60"/>
    <w:p w:rsidR="005D1B4E" w:rsidRDefault="005D1B4E" w:rsidP="00CE2A60"/>
    <w:p w:rsidR="005D1B4E" w:rsidRDefault="005D1B4E" w:rsidP="00CE2A60"/>
    <w:p w:rsidR="005D1B4E" w:rsidRDefault="005D1B4E" w:rsidP="00CE2A60"/>
    <w:p w:rsidR="005D1B4E" w:rsidRDefault="005D1B4E" w:rsidP="00CE2A60"/>
    <w:p w:rsidR="005D1B4E" w:rsidRDefault="005D1B4E" w:rsidP="00CE2A60"/>
    <w:p w:rsidR="005D1B4E" w:rsidRDefault="005D1B4E" w:rsidP="00CE2A60"/>
    <w:p w:rsidR="005D1B4E" w:rsidRDefault="005D1B4E" w:rsidP="00CE2A60"/>
    <w:p w:rsidR="005D1B4E" w:rsidRDefault="005D1B4E" w:rsidP="00CE2A60"/>
    <w:p w:rsidR="005D1B4E" w:rsidRDefault="005D1B4E" w:rsidP="00CE2A60"/>
    <w:p w:rsidR="005D1B4E" w:rsidRDefault="005D1B4E" w:rsidP="00CE2A60"/>
    <w:p w:rsidR="005D1B4E" w:rsidRDefault="005D1B4E" w:rsidP="00CE2A60"/>
    <w:p w:rsidR="005D1B4E" w:rsidRDefault="005D1B4E" w:rsidP="00CE2A60"/>
    <w:p w:rsidR="005D1B4E" w:rsidRDefault="005D1B4E" w:rsidP="00CE2A60"/>
    <w:p w:rsidR="005D1B4E" w:rsidRDefault="005D1B4E" w:rsidP="00CE2A60"/>
    <w:p w:rsidR="005D1B4E" w:rsidRDefault="005D1B4E" w:rsidP="00CE2A60"/>
    <w:p w:rsidR="005D1B4E" w:rsidRDefault="005D1B4E" w:rsidP="00CE2A60"/>
    <w:p w:rsidR="005D1B4E" w:rsidRDefault="005D1B4E" w:rsidP="00CE2A60"/>
    <w:p w:rsidR="005D1B4E" w:rsidRDefault="005D1B4E" w:rsidP="00CE2A60"/>
    <w:p w:rsidR="005D1B4E" w:rsidRDefault="005D1B4E" w:rsidP="00CE2A60"/>
    <w:p w:rsidR="005D1B4E" w:rsidRDefault="005D1B4E" w:rsidP="00CE2A60"/>
    <w:p w:rsidR="005D1B4E" w:rsidRDefault="005D1B4E" w:rsidP="00CE2A60"/>
    <w:p w:rsidR="005D1B4E" w:rsidRDefault="005D1B4E" w:rsidP="00CE2A60"/>
    <w:p w:rsidR="00CE2A60" w:rsidRPr="005D1B4E" w:rsidRDefault="00CE2A60" w:rsidP="00CE2A60">
      <w:r w:rsidRPr="005D1B4E">
        <w:lastRenderedPageBreak/>
        <w:t xml:space="preserve">TRƯỜNG THPT NGUYỄN TRÂN           </w:t>
      </w:r>
      <w:r w:rsidR="005D1B4E">
        <w:t xml:space="preserve">         </w:t>
      </w:r>
      <w:r w:rsidRPr="005D1B4E">
        <w:t>ĐỀ THI HỌC KÌ I - NĂM HỌC 2018 - 2019</w:t>
      </w:r>
    </w:p>
    <w:p w:rsidR="00CE2A60" w:rsidRPr="007734AA" w:rsidRDefault="00CE2A60" w:rsidP="00CE2A60">
      <w:pPr>
        <w:rPr>
          <w:lang w:val="nl-NL"/>
        </w:rPr>
      </w:pPr>
      <w:r w:rsidRPr="005D1B4E">
        <w:rPr>
          <w:b/>
        </w:rPr>
        <w:t xml:space="preserve"> </w:t>
      </w:r>
      <w:r w:rsidRPr="005D1B4E">
        <w:t xml:space="preserve">       </w:t>
      </w:r>
      <w:r w:rsidRPr="007734AA">
        <w:rPr>
          <w:b/>
          <w:lang w:val="nl-NL"/>
        </w:rPr>
        <w:t>TỔ: SỬ - TIN - GDCD</w:t>
      </w:r>
      <w:r w:rsidRPr="007734AA">
        <w:rPr>
          <w:lang w:val="nl-NL"/>
        </w:rPr>
        <w:t xml:space="preserve">               </w:t>
      </w:r>
      <w:r>
        <w:rPr>
          <w:lang w:val="nl-NL"/>
        </w:rPr>
        <w:t xml:space="preserve">                 MÔN GDCD LỚP 10</w:t>
      </w:r>
    </w:p>
    <w:p w:rsidR="00CE2A60" w:rsidRPr="007734AA" w:rsidRDefault="00CE2A60" w:rsidP="00CE2A60">
      <w:pPr>
        <w:rPr>
          <w:i/>
          <w:lang w:val="nl-NL"/>
        </w:rPr>
      </w:pPr>
      <w:r w:rsidRPr="007734AA">
        <w:rPr>
          <w:lang w:val="nl-NL"/>
        </w:rPr>
        <w:t xml:space="preserve">          ======o0o======</w:t>
      </w:r>
      <w:r w:rsidRPr="007734AA">
        <w:rPr>
          <w:lang w:val="nl-NL"/>
        </w:rPr>
        <w:tab/>
      </w:r>
      <w:r w:rsidRPr="007734AA">
        <w:rPr>
          <w:lang w:val="nl-NL"/>
        </w:rPr>
        <w:tab/>
      </w:r>
      <w:r w:rsidRPr="007734AA">
        <w:rPr>
          <w:lang w:val="nl-NL"/>
        </w:rPr>
        <w:tab/>
        <w:t xml:space="preserve">  </w:t>
      </w:r>
      <w:r w:rsidR="005D1B4E">
        <w:rPr>
          <w:lang w:val="nl-NL"/>
        </w:rPr>
        <w:t xml:space="preserve">    </w:t>
      </w:r>
      <w:r w:rsidRPr="007734AA">
        <w:rPr>
          <w:u w:val="single"/>
          <w:lang w:val="nl-NL"/>
        </w:rPr>
        <w:t xml:space="preserve">Thời gian: 45 phút </w:t>
      </w:r>
      <w:r w:rsidRPr="007734AA">
        <w:rPr>
          <w:i/>
          <w:u w:val="single"/>
          <w:lang w:val="nl-NL"/>
        </w:rPr>
        <w:t>(không kể thời gian phát đề</w:t>
      </w:r>
    </w:p>
    <w:p w:rsidR="00CE2A60" w:rsidRPr="007734AA" w:rsidRDefault="00CE2A60" w:rsidP="00CE2A60">
      <w:pPr>
        <w:rPr>
          <w:b/>
          <w:i/>
          <w:lang w:val="nl-NL"/>
        </w:rPr>
      </w:pPr>
      <w:r w:rsidRPr="007734AA">
        <w:rPr>
          <w:b/>
          <w:i/>
          <w:lang w:val="nl-NL"/>
        </w:rPr>
        <w:t>Mã đề: 01</w:t>
      </w:r>
    </w:p>
    <w:p w:rsidR="00CE2A60" w:rsidRPr="005D1B4E" w:rsidRDefault="00CE2A60" w:rsidP="005D1B4E">
      <w:pPr>
        <w:ind w:firstLine="720"/>
        <w:rPr>
          <w:lang w:val="nl-NL"/>
        </w:rPr>
      </w:pPr>
      <w:r w:rsidRPr="005D1B4E">
        <w:rPr>
          <w:b/>
          <w:lang w:val="nl-NL"/>
        </w:rPr>
        <w:t xml:space="preserve">I. </w:t>
      </w:r>
      <w:r w:rsidRPr="005D1B4E">
        <w:rPr>
          <w:b/>
          <w:u w:val="single"/>
          <w:lang w:val="nl-NL"/>
        </w:rPr>
        <w:t xml:space="preserve">PHẦN TRẮC NGHIỆM KHÁCH QUAN: </w:t>
      </w:r>
      <w:r w:rsidRPr="005D1B4E">
        <w:rPr>
          <w:lang w:val="nl-NL"/>
        </w:rPr>
        <w:t>(4,0 điểm)</w:t>
      </w:r>
    </w:p>
    <w:p w:rsidR="00CE2A60" w:rsidRPr="005D1B4E" w:rsidRDefault="00CE2A60" w:rsidP="005D1B4E">
      <w:pPr>
        <w:ind w:firstLine="720"/>
        <w:rPr>
          <w:b/>
          <w:i/>
          <w:lang w:val="nl-NL"/>
        </w:rPr>
      </w:pPr>
      <w:r w:rsidRPr="005D1B4E">
        <w:rPr>
          <w:b/>
          <w:i/>
          <w:lang w:val="nl-NL"/>
        </w:rPr>
        <w:t>Em hãy chọn đáp án đúng nhất điền vào phần trả lời trắc nghiệm:</w:t>
      </w:r>
    </w:p>
    <w:p w:rsidR="000044D6" w:rsidRPr="000044D6" w:rsidRDefault="000044D6" w:rsidP="000044D6">
      <w:pPr>
        <w:jc w:val="both"/>
        <w:rPr>
          <w:noProof/>
          <w:lang w:val="es-VE"/>
        </w:rPr>
      </w:pPr>
      <w:r w:rsidRPr="000044D6">
        <w:rPr>
          <w:b/>
          <w:noProof/>
          <w:lang w:val="es-VE"/>
        </w:rPr>
        <w:t xml:space="preserve">Câu 1: </w:t>
      </w:r>
      <w:r w:rsidRPr="000044D6">
        <w:rPr>
          <w:noProof/>
          <w:lang w:val="es-VE"/>
        </w:rPr>
        <w:t xml:space="preserve">Quan niệm cho rằng </w:t>
      </w:r>
      <w:r w:rsidRPr="000044D6">
        <w:rPr>
          <w:i/>
          <w:noProof/>
          <w:lang w:val="es-VE"/>
        </w:rPr>
        <w:t>ý thức là cái có trước và là cái sản sinh ra giới tự nhiên, sản sinh ra vạn vật, muôn loài</w:t>
      </w:r>
      <w:r w:rsidRPr="000044D6">
        <w:rPr>
          <w:noProof/>
          <w:lang w:val="es-VE"/>
        </w:rPr>
        <w:t xml:space="preserve"> thuộc thế giới qua</w:t>
      </w:r>
      <w:r w:rsidR="00FC3B71">
        <w:rPr>
          <w:noProof/>
          <w:lang w:val="es-VE"/>
        </w:rPr>
        <w:t>n của trường phái triết học nào</w:t>
      </w:r>
      <w:r w:rsidRPr="000044D6">
        <w:rPr>
          <w:noProof/>
          <w:lang w:val="es-VE"/>
        </w:rPr>
        <w:t>?</w:t>
      </w:r>
    </w:p>
    <w:p w:rsidR="000044D6" w:rsidRPr="000044D6" w:rsidRDefault="00CF03EF" w:rsidP="000044D6">
      <w:pPr>
        <w:ind w:firstLine="720"/>
        <w:jc w:val="both"/>
        <w:rPr>
          <w:noProof/>
          <w:lang w:val="es-VE"/>
        </w:rPr>
      </w:pPr>
      <w:r>
        <w:rPr>
          <w:noProof/>
          <w:lang w:val="es-VE"/>
        </w:rPr>
        <w:t>A. Duy tâm</w:t>
      </w:r>
      <w:r>
        <w:rPr>
          <w:noProof/>
          <w:lang w:val="es-VE"/>
        </w:rPr>
        <w:tab/>
      </w:r>
      <w:r>
        <w:rPr>
          <w:noProof/>
          <w:lang w:val="es-VE"/>
        </w:rPr>
        <w:tab/>
        <w:t>B. Duy vật</w:t>
      </w:r>
      <w:r w:rsidR="000044D6" w:rsidRPr="000044D6">
        <w:rPr>
          <w:noProof/>
          <w:lang w:val="es-VE"/>
        </w:rPr>
        <w:tab/>
      </w:r>
      <w:r w:rsidR="000044D6" w:rsidRPr="000044D6">
        <w:rPr>
          <w:noProof/>
          <w:lang w:val="es-VE"/>
        </w:rPr>
        <w:tab/>
        <w:t>C. Nhị nguyên luận</w:t>
      </w:r>
      <w:r w:rsidR="000044D6" w:rsidRPr="000044D6">
        <w:rPr>
          <w:noProof/>
          <w:lang w:val="es-VE"/>
        </w:rPr>
        <w:tab/>
      </w:r>
      <w:r w:rsidR="000044D6" w:rsidRPr="000044D6">
        <w:rPr>
          <w:noProof/>
          <w:lang w:val="es-VE"/>
        </w:rPr>
        <w:tab/>
        <w:t>D.Biện chứng</w:t>
      </w:r>
    </w:p>
    <w:p w:rsidR="000044D6" w:rsidRPr="000044D6" w:rsidRDefault="000044D6" w:rsidP="000044D6">
      <w:pPr>
        <w:jc w:val="both"/>
        <w:rPr>
          <w:noProof/>
          <w:lang w:val="es-VE"/>
        </w:rPr>
      </w:pPr>
      <w:r w:rsidRPr="000044D6">
        <w:rPr>
          <w:b/>
          <w:noProof/>
          <w:lang w:val="es-VE"/>
        </w:rPr>
        <w:t>Câu 2:</w:t>
      </w:r>
      <w:r w:rsidRPr="000044D6">
        <w:rPr>
          <w:noProof/>
          <w:lang w:val="es-VE"/>
        </w:rPr>
        <w:t xml:space="preserve"> Triết học Mác được coi là chủ nghĩa duy vật biện chứng vì trong triết học Mác,…</w:t>
      </w:r>
    </w:p>
    <w:p w:rsidR="000044D6" w:rsidRPr="000044D6" w:rsidRDefault="000044D6" w:rsidP="000044D6">
      <w:pPr>
        <w:ind w:firstLine="720"/>
        <w:jc w:val="both"/>
        <w:rPr>
          <w:noProof/>
          <w:lang w:val="es-VE"/>
        </w:rPr>
      </w:pPr>
      <w:r w:rsidRPr="000044D6">
        <w:rPr>
          <w:noProof/>
          <w:lang w:val="es-VE"/>
        </w:rPr>
        <w:t xml:space="preserve">A. </w:t>
      </w:r>
      <w:r w:rsidR="00CF03EF" w:rsidRPr="000044D6">
        <w:rPr>
          <w:noProof/>
          <w:lang w:val="es-VE"/>
        </w:rPr>
        <w:t xml:space="preserve">Thế giới quan duy vật và phương pháp luận biện chứng thống nhất hữu cơ với nhau </w:t>
      </w:r>
    </w:p>
    <w:p w:rsidR="000044D6" w:rsidRPr="000044D6" w:rsidRDefault="000044D6" w:rsidP="000044D6">
      <w:pPr>
        <w:ind w:firstLine="720"/>
        <w:jc w:val="both"/>
        <w:rPr>
          <w:noProof/>
          <w:lang w:val="es-VE"/>
        </w:rPr>
      </w:pPr>
      <w:r w:rsidRPr="000044D6">
        <w:rPr>
          <w:noProof/>
          <w:lang w:val="es-VE"/>
        </w:rPr>
        <w:t>B. Thế giới quan duy tâm và phương pháp luận siêu hình thống nhất hữu cơ với nhau</w:t>
      </w:r>
    </w:p>
    <w:p w:rsidR="000044D6" w:rsidRPr="000044D6" w:rsidRDefault="000044D6" w:rsidP="000044D6">
      <w:pPr>
        <w:ind w:firstLine="720"/>
        <w:jc w:val="both"/>
        <w:rPr>
          <w:noProof/>
          <w:lang w:val="es-VE"/>
        </w:rPr>
      </w:pPr>
      <w:r w:rsidRPr="000044D6">
        <w:rPr>
          <w:noProof/>
          <w:lang w:val="es-VE"/>
        </w:rPr>
        <w:t xml:space="preserve">C. </w:t>
      </w:r>
      <w:r w:rsidR="00CF03EF" w:rsidRPr="000044D6">
        <w:rPr>
          <w:noProof/>
          <w:lang w:val="es-VE"/>
        </w:rPr>
        <w:t>Thế giới quan duy vật và phương pháp luận siêu hình thống nhất hữu cơ với nhau</w:t>
      </w:r>
    </w:p>
    <w:p w:rsidR="000044D6" w:rsidRPr="000044D6" w:rsidRDefault="000044D6" w:rsidP="000044D6">
      <w:pPr>
        <w:ind w:firstLine="720"/>
        <w:jc w:val="both"/>
        <w:rPr>
          <w:noProof/>
          <w:lang w:val="es-VE"/>
        </w:rPr>
      </w:pPr>
      <w:r w:rsidRPr="000044D6">
        <w:rPr>
          <w:noProof/>
          <w:lang w:val="es-VE"/>
        </w:rPr>
        <w:t>D. Thế giới quan duy tâm và phương pháp luận biện chứng thống nhất hữu cơ với nhau.</w:t>
      </w:r>
    </w:p>
    <w:p w:rsidR="000044D6" w:rsidRPr="000044D6" w:rsidRDefault="000044D6" w:rsidP="000044D6">
      <w:pPr>
        <w:jc w:val="both"/>
        <w:rPr>
          <w:noProof/>
          <w:lang w:val="es-VE"/>
        </w:rPr>
      </w:pPr>
      <w:r w:rsidRPr="000044D6">
        <w:rPr>
          <w:b/>
          <w:noProof/>
          <w:lang w:val="es-VE"/>
        </w:rPr>
        <w:t>Câu 3:</w:t>
      </w:r>
      <w:r w:rsidRPr="000044D6">
        <w:rPr>
          <w:noProof/>
          <w:lang w:val="es-VE"/>
        </w:rPr>
        <w:t xml:space="preserve"> Vấn đề cơ bản của triết học là</w:t>
      </w:r>
    </w:p>
    <w:p w:rsidR="000044D6" w:rsidRPr="000044D6" w:rsidRDefault="000044D6" w:rsidP="000044D6">
      <w:pPr>
        <w:ind w:firstLine="720"/>
        <w:jc w:val="both"/>
        <w:rPr>
          <w:noProof/>
          <w:lang w:val="es-VE"/>
        </w:rPr>
      </w:pPr>
      <w:r w:rsidRPr="000044D6">
        <w:rPr>
          <w:noProof/>
          <w:lang w:val="es-VE"/>
        </w:rPr>
        <w:t>A. q</w:t>
      </w:r>
      <w:r w:rsidR="00CF03EF">
        <w:rPr>
          <w:noProof/>
          <w:lang w:val="es-VE"/>
        </w:rPr>
        <w:t>uan hệ giữa vật chất và ý thức</w:t>
      </w:r>
      <w:r w:rsidRPr="000044D6">
        <w:rPr>
          <w:noProof/>
          <w:lang w:val="es-VE"/>
        </w:rPr>
        <w:tab/>
        <w:t xml:space="preserve">        </w:t>
      </w:r>
      <w:r w:rsidRPr="000044D6">
        <w:rPr>
          <w:noProof/>
          <w:lang w:val="es-VE"/>
        </w:rPr>
        <w:tab/>
        <w:t xml:space="preserve">B. </w:t>
      </w:r>
      <w:r w:rsidR="00CF03EF">
        <w:rPr>
          <w:noProof/>
          <w:lang w:val="es-VE"/>
        </w:rPr>
        <w:t>quan hệ giữa vật chất và  vận động</w:t>
      </w:r>
    </w:p>
    <w:p w:rsidR="000044D6" w:rsidRPr="000044D6" w:rsidRDefault="000044D6" w:rsidP="000044D6">
      <w:pPr>
        <w:ind w:firstLine="720"/>
        <w:jc w:val="both"/>
        <w:rPr>
          <w:noProof/>
          <w:lang w:val="es-VE"/>
        </w:rPr>
      </w:pPr>
      <w:r w:rsidRPr="000044D6">
        <w:rPr>
          <w:noProof/>
          <w:lang w:val="es-VE"/>
        </w:rPr>
        <w:t>C. Quan hệ g</w:t>
      </w:r>
      <w:r w:rsidR="00CF03EF">
        <w:rPr>
          <w:noProof/>
          <w:lang w:val="es-VE"/>
        </w:rPr>
        <w:t>iữa lí luận và thực tiễn</w:t>
      </w:r>
      <w:r w:rsidR="00CF03EF">
        <w:rPr>
          <w:noProof/>
          <w:lang w:val="es-VE"/>
        </w:rPr>
        <w:tab/>
        <w:t xml:space="preserve">     </w:t>
      </w:r>
      <w:r w:rsidR="00CF03EF">
        <w:rPr>
          <w:noProof/>
          <w:lang w:val="es-VE"/>
        </w:rPr>
        <w:tab/>
        <w:t>D</w:t>
      </w:r>
      <w:r w:rsidRPr="000044D6">
        <w:rPr>
          <w:noProof/>
          <w:lang w:val="es-VE"/>
        </w:rPr>
        <w:t>. quan hệ giữa phép biện chứng và phép siêu hình</w:t>
      </w:r>
    </w:p>
    <w:p w:rsidR="000044D6" w:rsidRPr="000044D6" w:rsidRDefault="000044D6" w:rsidP="000044D6">
      <w:pPr>
        <w:jc w:val="both"/>
        <w:rPr>
          <w:noProof/>
          <w:lang w:val="es-VE"/>
        </w:rPr>
      </w:pPr>
      <w:r w:rsidRPr="000044D6">
        <w:rPr>
          <w:b/>
          <w:noProof/>
          <w:lang w:val="es-VE"/>
        </w:rPr>
        <w:t>Câu 4:</w:t>
      </w:r>
      <w:r w:rsidRPr="000044D6">
        <w:rPr>
          <w:noProof/>
          <w:lang w:val="es-VE"/>
        </w:rPr>
        <w:t xml:space="preserve"> Đối tượng nghiên cứu của triết học là</w:t>
      </w:r>
    </w:p>
    <w:p w:rsidR="00CF03EF" w:rsidRDefault="00CF03EF" w:rsidP="000044D6">
      <w:pPr>
        <w:numPr>
          <w:ilvl w:val="0"/>
          <w:numId w:val="1"/>
        </w:numPr>
        <w:jc w:val="both"/>
        <w:rPr>
          <w:noProof/>
          <w:lang w:val="es-VE"/>
        </w:rPr>
      </w:pPr>
      <w:r w:rsidRPr="000044D6">
        <w:rPr>
          <w:noProof/>
          <w:lang w:val="es-VE"/>
        </w:rPr>
        <w:t>sự vận động  và phát triển của sự vật và hiện tượng</w:t>
      </w:r>
      <w:r w:rsidR="000044D6" w:rsidRPr="000044D6">
        <w:rPr>
          <w:noProof/>
          <w:lang w:val="es-VE"/>
        </w:rPr>
        <w:tab/>
      </w:r>
      <w:r w:rsidR="000044D6" w:rsidRPr="000044D6">
        <w:rPr>
          <w:noProof/>
          <w:lang w:val="es-VE"/>
        </w:rPr>
        <w:tab/>
      </w:r>
    </w:p>
    <w:p w:rsidR="000044D6" w:rsidRPr="000044D6" w:rsidRDefault="000044D6" w:rsidP="000044D6">
      <w:pPr>
        <w:numPr>
          <w:ilvl w:val="0"/>
          <w:numId w:val="1"/>
        </w:numPr>
        <w:jc w:val="both"/>
        <w:rPr>
          <w:noProof/>
          <w:lang w:val="es-VE"/>
        </w:rPr>
      </w:pPr>
      <w:r w:rsidRPr="000044D6">
        <w:rPr>
          <w:noProof/>
          <w:lang w:val="es-VE"/>
        </w:rPr>
        <w:t>B. khoa học tự nhiên, khoa học xã hội</w:t>
      </w:r>
    </w:p>
    <w:p w:rsidR="00CF03EF" w:rsidRDefault="00CF03EF" w:rsidP="000044D6">
      <w:pPr>
        <w:numPr>
          <w:ilvl w:val="0"/>
          <w:numId w:val="4"/>
        </w:numPr>
        <w:jc w:val="both"/>
        <w:rPr>
          <w:noProof/>
          <w:lang w:val="es-VE"/>
        </w:rPr>
      </w:pPr>
      <w:r w:rsidRPr="000044D6">
        <w:rPr>
          <w:noProof/>
          <w:lang w:val="es-VE"/>
        </w:rPr>
        <w:t>những vấn đề cụ thể</w:t>
      </w:r>
      <w:r w:rsidR="000044D6" w:rsidRPr="000044D6">
        <w:rPr>
          <w:noProof/>
          <w:lang w:val="es-VE"/>
        </w:rPr>
        <w:tab/>
      </w:r>
    </w:p>
    <w:p w:rsidR="000044D6" w:rsidRPr="000044D6" w:rsidRDefault="000044D6" w:rsidP="00CF03EF">
      <w:pPr>
        <w:ind w:left="720"/>
        <w:jc w:val="both"/>
        <w:rPr>
          <w:noProof/>
          <w:lang w:val="es-VE"/>
        </w:rPr>
      </w:pPr>
      <w:r w:rsidRPr="000044D6">
        <w:rPr>
          <w:noProof/>
          <w:lang w:val="es-VE"/>
        </w:rPr>
        <w:t>D. đối tượng khác</w:t>
      </w:r>
    </w:p>
    <w:p w:rsidR="000044D6" w:rsidRPr="000044D6" w:rsidRDefault="000044D6" w:rsidP="000044D6">
      <w:pPr>
        <w:jc w:val="both"/>
        <w:rPr>
          <w:noProof/>
          <w:lang w:val="es-VE"/>
        </w:rPr>
      </w:pPr>
      <w:r w:rsidRPr="000044D6">
        <w:rPr>
          <w:b/>
          <w:noProof/>
          <w:lang w:val="es-VE"/>
        </w:rPr>
        <w:t>Câu 5:</w:t>
      </w:r>
      <w:r w:rsidRPr="000044D6">
        <w:rPr>
          <w:noProof/>
          <w:lang w:val="es-VE"/>
        </w:rPr>
        <w:t xml:space="preserve"> Trong những quan niệm sau, quan niệm nào có lập trường triết học duy vật</w:t>
      </w:r>
    </w:p>
    <w:p w:rsidR="000044D6" w:rsidRPr="000044D6" w:rsidRDefault="000044D6" w:rsidP="000044D6">
      <w:pPr>
        <w:numPr>
          <w:ilvl w:val="0"/>
          <w:numId w:val="2"/>
        </w:numPr>
        <w:jc w:val="both"/>
        <w:rPr>
          <w:noProof/>
          <w:lang w:val="es-VE"/>
        </w:rPr>
      </w:pPr>
      <w:r w:rsidRPr="000044D6">
        <w:rPr>
          <w:noProof/>
          <w:lang w:val="es-VE"/>
        </w:rPr>
        <w:t>Giới tự nhiên không có cơ sở để tạo ra tinh thần</w:t>
      </w:r>
    </w:p>
    <w:p w:rsidR="000044D6" w:rsidRPr="000044D6" w:rsidRDefault="000044D6" w:rsidP="000044D6">
      <w:pPr>
        <w:ind w:firstLine="720"/>
        <w:jc w:val="both"/>
        <w:rPr>
          <w:noProof/>
          <w:lang w:val="es-VE"/>
        </w:rPr>
      </w:pPr>
      <w:r w:rsidRPr="000044D6">
        <w:rPr>
          <w:noProof/>
          <w:lang w:val="es-VE"/>
        </w:rPr>
        <w:t xml:space="preserve">B. </w:t>
      </w:r>
      <w:r w:rsidR="001E4C3B" w:rsidRPr="000044D6">
        <w:rPr>
          <w:noProof/>
          <w:lang w:val="es-VE"/>
        </w:rPr>
        <w:t>Giới tự nhiên có trước để tạo ra tinh thần</w:t>
      </w:r>
    </w:p>
    <w:p w:rsidR="000044D6" w:rsidRPr="000044D6" w:rsidRDefault="000044D6" w:rsidP="000044D6">
      <w:pPr>
        <w:jc w:val="both"/>
        <w:rPr>
          <w:noProof/>
          <w:lang w:val="es-VE"/>
        </w:rPr>
      </w:pPr>
      <w:r w:rsidRPr="000044D6">
        <w:rPr>
          <w:noProof/>
          <w:lang w:val="es-VE"/>
        </w:rPr>
        <w:tab/>
        <w:t xml:space="preserve">C. </w:t>
      </w:r>
      <w:r w:rsidR="001E4C3B" w:rsidRPr="000044D6">
        <w:rPr>
          <w:noProof/>
          <w:lang w:val="es-VE"/>
        </w:rPr>
        <w:t>Ý thức là cái có trước sản sinh ra vật chất</w:t>
      </w:r>
    </w:p>
    <w:p w:rsidR="000044D6" w:rsidRPr="000044D6" w:rsidRDefault="000044D6" w:rsidP="000044D6">
      <w:pPr>
        <w:jc w:val="both"/>
        <w:rPr>
          <w:noProof/>
          <w:lang w:val="es-VE"/>
        </w:rPr>
      </w:pPr>
      <w:r w:rsidRPr="000044D6">
        <w:rPr>
          <w:noProof/>
          <w:lang w:val="es-VE"/>
        </w:rPr>
        <w:tab/>
        <w:t>D. Tinh thần tồn tại trước tự nhiên</w:t>
      </w:r>
    </w:p>
    <w:p w:rsidR="000044D6" w:rsidRPr="000044D6" w:rsidRDefault="000044D6" w:rsidP="000044D6">
      <w:pPr>
        <w:jc w:val="both"/>
        <w:rPr>
          <w:noProof/>
          <w:lang w:val="es-VE"/>
        </w:rPr>
      </w:pPr>
      <w:r w:rsidRPr="000044D6">
        <w:rPr>
          <w:b/>
          <w:noProof/>
          <w:lang w:val="es-VE"/>
        </w:rPr>
        <w:t>Câu 6</w:t>
      </w:r>
      <w:r w:rsidRPr="000044D6">
        <w:rPr>
          <w:noProof/>
          <w:lang w:val="es-VE"/>
        </w:rPr>
        <w:t>: Vai trò của triết học là</w:t>
      </w:r>
    </w:p>
    <w:p w:rsidR="001E4C3B" w:rsidRPr="000044D6" w:rsidRDefault="001E4C3B" w:rsidP="001E4C3B">
      <w:pPr>
        <w:numPr>
          <w:ilvl w:val="0"/>
          <w:numId w:val="3"/>
        </w:numPr>
        <w:jc w:val="both"/>
        <w:rPr>
          <w:noProof/>
          <w:lang w:val="es-VE"/>
        </w:rPr>
      </w:pPr>
      <w:r w:rsidRPr="000044D6">
        <w:rPr>
          <w:noProof/>
          <w:lang w:val="es-VE"/>
        </w:rPr>
        <w:t>hệ thống các quan điểm lí luận chung nhất về thế giới</w:t>
      </w:r>
    </w:p>
    <w:p w:rsidR="000044D6" w:rsidRPr="000044D6" w:rsidRDefault="001E4C3B" w:rsidP="000044D6">
      <w:pPr>
        <w:numPr>
          <w:ilvl w:val="0"/>
          <w:numId w:val="3"/>
        </w:numPr>
        <w:jc w:val="both"/>
        <w:rPr>
          <w:noProof/>
          <w:lang w:val="es-VE"/>
        </w:rPr>
      </w:pPr>
      <w:r w:rsidRPr="000044D6">
        <w:rPr>
          <w:noProof/>
          <w:lang w:val="es-VE"/>
        </w:rPr>
        <w:t>thế giới quan và phương pháp luận chung cho mọi hoạt động</w:t>
      </w:r>
    </w:p>
    <w:p w:rsidR="000044D6" w:rsidRPr="000044D6" w:rsidRDefault="000044D6" w:rsidP="000044D6">
      <w:pPr>
        <w:numPr>
          <w:ilvl w:val="0"/>
          <w:numId w:val="3"/>
        </w:numPr>
        <w:jc w:val="both"/>
        <w:rPr>
          <w:noProof/>
          <w:lang w:val="es-VE"/>
        </w:rPr>
      </w:pPr>
      <w:r w:rsidRPr="000044D6">
        <w:rPr>
          <w:noProof/>
          <w:lang w:val="es-VE"/>
        </w:rPr>
        <w:t>vấn đề quan hệ giữa tư du  và tồn tại</w:t>
      </w:r>
    </w:p>
    <w:p w:rsidR="000044D6" w:rsidRPr="000044D6" w:rsidRDefault="000044D6" w:rsidP="000044D6">
      <w:pPr>
        <w:ind w:left="720"/>
        <w:jc w:val="both"/>
        <w:rPr>
          <w:noProof/>
          <w:lang w:val="es-VE"/>
        </w:rPr>
      </w:pPr>
      <w:r w:rsidRPr="000044D6">
        <w:rPr>
          <w:noProof/>
          <w:lang w:val="es-VE"/>
        </w:rPr>
        <w:t xml:space="preserve">D. </w:t>
      </w:r>
      <w:r w:rsidR="001E4C3B" w:rsidRPr="000044D6">
        <w:rPr>
          <w:noProof/>
          <w:lang w:val="es-VE"/>
        </w:rPr>
        <w:t>khoa học nghiên cứu</w:t>
      </w:r>
    </w:p>
    <w:p w:rsidR="000044D6" w:rsidRPr="000044D6" w:rsidRDefault="000044D6" w:rsidP="000044D6">
      <w:pPr>
        <w:jc w:val="both"/>
        <w:rPr>
          <w:noProof/>
          <w:lang w:val="es-VE"/>
        </w:rPr>
      </w:pPr>
      <w:r w:rsidRPr="000044D6">
        <w:rPr>
          <w:b/>
          <w:noProof/>
          <w:lang w:val="es-VE"/>
        </w:rPr>
        <w:t>Câu 7:</w:t>
      </w:r>
      <w:r w:rsidRPr="000044D6">
        <w:rPr>
          <w:noProof/>
          <w:lang w:val="es-VE"/>
        </w:rPr>
        <w:t xml:space="preserve"> Ở các ví dụ sau, ví d</w:t>
      </w:r>
      <w:r w:rsidR="00FC3B71">
        <w:rPr>
          <w:noProof/>
          <w:lang w:val="es-VE"/>
        </w:rPr>
        <w:t>ụ nào thuộc kiến thức triết học</w:t>
      </w:r>
      <w:r w:rsidRPr="000044D6">
        <w:rPr>
          <w:noProof/>
          <w:lang w:val="es-VE"/>
        </w:rPr>
        <w:t>?</w:t>
      </w:r>
    </w:p>
    <w:p w:rsidR="000044D6" w:rsidRPr="000044D6" w:rsidRDefault="000044D6" w:rsidP="000044D6">
      <w:pPr>
        <w:ind w:firstLine="720"/>
        <w:jc w:val="both"/>
        <w:rPr>
          <w:noProof/>
          <w:lang w:val="es-VE"/>
        </w:rPr>
      </w:pPr>
      <w:r w:rsidRPr="000044D6">
        <w:rPr>
          <w:noProof/>
          <w:lang w:val="es-VE"/>
        </w:rPr>
        <w:t>A. Trong một tam giác vuông, bình phương cạnh huyền bằng tổng bình phương hai cạnh góc vuông</w:t>
      </w:r>
    </w:p>
    <w:p w:rsidR="000044D6" w:rsidRPr="000044D6" w:rsidRDefault="000044D6" w:rsidP="000044D6">
      <w:pPr>
        <w:jc w:val="both"/>
        <w:rPr>
          <w:noProof/>
          <w:lang w:val="es-VE"/>
        </w:rPr>
      </w:pPr>
      <w:r w:rsidRPr="000044D6">
        <w:rPr>
          <w:noProof/>
          <w:lang w:val="es-VE"/>
        </w:rPr>
        <w:t xml:space="preserve"> </w:t>
      </w:r>
      <w:r w:rsidRPr="000044D6">
        <w:rPr>
          <w:noProof/>
          <w:lang w:val="es-VE"/>
        </w:rPr>
        <w:tab/>
        <w:t>B. Mọi sự vật hiện tượng đều có quan hệ nhân quả.</w:t>
      </w:r>
    </w:p>
    <w:p w:rsidR="000044D6" w:rsidRPr="000044D6" w:rsidRDefault="000044D6" w:rsidP="000044D6">
      <w:pPr>
        <w:ind w:firstLine="720"/>
        <w:jc w:val="both"/>
        <w:rPr>
          <w:noProof/>
          <w:lang w:val="es-VE"/>
        </w:rPr>
      </w:pPr>
      <w:r w:rsidRPr="000044D6">
        <w:rPr>
          <w:noProof/>
          <w:lang w:val="es-VE"/>
        </w:rPr>
        <w:t>C. Cạnh tranh là một quy luật tất yếu của mọi nền sản xuất hàng hoá</w:t>
      </w:r>
    </w:p>
    <w:p w:rsidR="000044D6" w:rsidRPr="000044D6" w:rsidRDefault="000044D6" w:rsidP="000044D6">
      <w:pPr>
        <w:ind w:firstLine="720"/>
        <w:jc w:val="both"/>
        <w:rPr>
          <w:noProof/>
          <w:lang w:val="es-VE"/>
        </w:rPr>
      </w:pPr>
      <w:r w:rsidRPr="000044D6">
        <w:rPr>
          <w:noProof/>
          <w:lang w:val="es-VE"/>
        </w:rPr>
        <w:t>D. Không có sách thì không có kiến thức, không có kiến thức thì không có CNXH.</w:t>
      </w:r>
    </w:p>
    <w:p w:rsidR="000044D6" w:rsidRPr="005D1B4E" w:rsidRDefault="000044D6" w:rsidP="000044D6">
      <w:pPr>
        <w:jc w:val="both"/>
        <w:rPr>
          <w:lang w:val="es-VE"/>
        </w:rPr>
      </w:pPr>
      <w:r w:rsidRPr="005D1B4E">
        <w:rPr>
          <w:b/>
          <w:lang w:val="es-VE"/>
        </w:rPr>
        <w:t>Câu 8:</w:t>
      </w:r>
      <w:r w:rsidRPr="005D1B4E">
        <w:rPr>
          <w:lang w:val="es-VE"/>
        </w:rPr>
        <w:t xml:space="preserve"> Mọi sự biến đổi nói chung của các sự vật, hiện tượng trong giới tự nhiên và xã hội là </w:t>
      </w:r>
    </w:p>
    <w:p w:rsidR="000044D6" w:rsidRPr="005D1B4E" w:rsidRDefault="000044D6" w:rsidP="000044D6">
      <w:pPr>
        <w:ind w:firstLine="720"/>
        <w:jc w:val="both"/>
        <w:rPr>
          <w:lang w:val="es-VE"/>
        </w:rPr>
      </w:pPr>
      <w:r w:rsidRPr="005D1B4E">
        <w:rPr>
          <w:lang w:val="es-VE"/>
        </w:rPr>
        <w:t>A. Sự phát triển</w:t>
      </w:r>
      <w:r w:rsidRPr="005D1B4E">
        <w:rPr>
          <w:lang w:val="es-VE"/>
        </w:rPr>
        <w:tab/>
        <w:t xml:space="preserve">   B. Sự vận động</w:t>
      </w:r>
      <w:r w:rsidRPr="005D1B4E">
        <w:rPr>
          <w:b/>
          <w:lang w:val="es-VE"/>
        </w:rPr>
        <w:tab/>
      </w:r>
      <w:r w:rsidR="004E3919" w:rsidRPr="005D1B4E">
        <w:rPr>
          <w:lang w:val="es-VE"/>
        </w:rPr>
        <w:t>C. Mâu thuẫn</w:t>
      </w:r>
      <w:r w:rsidR="004E3919" w:rsidRPr="005D1B4E">
        <w:rPr>
          <w:lang w:val="es-VE"/>
        </w:rPr>
        <w:tab/>
        <w:t xml:space="preserve">    </w:t>
      </w:r>
      <w:r w:rsidRPr="005D1B4E">
        <w:rPr>
          <w:lang w:val="es-VE"/>
        </w:rPr>
        <w:t>D. Sự đấu tranh</w:t>
      </w:r>
    </w:p>
    <w:p w:rsidR="000044D6" w:rsidRPr="00FC3B71" w:rsidRDefault="000044D6" w:rsidP="000044D6">
      <w:pPr>
        <w:jc w:val="both"/>
        <w:rPr>
          <w:lang w:val="es-VE"/>
        </w:rPr>
      </w:pPr>
      <w:r w:rsidRPr="00FC3B71">
        <w:rPr>
          <w:b/>
          <w:lang w:val="es-VE"/>
        </w:rPr>
        <w:t>Câu 9:</w:t>
      </w:r>
      <w:r w:rsidRPr="00FC3B71">
        <w:rPr>
          <w:lang w:val="es-VE"/>
        </w:rPr>
        <w:t xml:space="preserve"> Cây ra hoa kết tr</w:t>
      </w:r>
      <w:r w:rsidR="00FC3B71" w:rsidRPr="00FC3B71">
        <w:rPr>
          <w:lang w:val="es-VE"/>
        </w:rPr>
        <w:t>ái thuộc hình thức vận động nào</w:t>
      </w:r>
      <w:r w:rsidRPr="00FC3B71">
        <w:rPr>
          <w:lang w:val="es-VE"/>
        </w:rPr>
        <w:t>?</w:t>
      </w:r>
    </w:p>
    <w:p w:rsidR="000044D6" w:rsidRPr="000044D6" w:rsidRDefault="000044D6" w:rsidP="000044D6">
      <w:pPr>
        <w:ind w:firstLine="720"/>
        <w:jc w:val="both"/>
      </w:pPr>
      <w:r w:rsidRPr="000044D6">
        <w:t>A. Hoá học</w:t>
      </w:r>
      <w:r w:rsidRPr="000044D6">
        <w:tab/>
      </w:r>
      <w:r w:rsidRPr="000044D6">
        <w:tab/>
        <w:t>B.</w:t>
      </w:r>
      <w:r w:rsidR="004E3919" w:rsidRPr="004E3919">
        <w:t xml:space="preserve"> </w:t>
      </w:r>
      <w:r w:rsidR="004E3919" w:rsidRPr="000044D6">
        <w:t>Vật lý</w:t>
      </w:r>
      <w:r w:rsidRPr="000044D6">
        <w:tab/>
      </w:r>
      <w:r w:rsidRPr="000044D6">
        <w:tab/>
        <w:t xml:space="preserve">C. </w:t>
      </w:r>
      <w:r w:rsidR="004E3919" w:rsidRPr="000044D6">
        <w:t>Sinh học</w:t>
      </w:r>
      <w:r w:rsidR="004E3919">
        <w:tab/>
      </w:r>
      <w:r w:rsidR="004E3919">
        <w:tab/>
        <w:t>D</w:t>
      </w:r>
      <w:r w:rsidRPr="000044D6">
        <w:t>. Cơ học</w:t>
      </w:r>
    </w:p>
    <w:p w:rsidR="000044D6" w:rsidRPr="000044D6" w:rsidRDefault="000044D6" w:rsidP="000044D6">
      <w:pPr>
        <w:jc w:val="both"/>
      </w:pPr>
      <w:r w:rsidRPr="000044D6">
        <w:rPr>
          <w:b/>
        </w:rPr>
        <w:t>Câu 10:</w:t>
      </w:r>
      <w:r w:rsidRPr="000044D6">
        <w:t xml:space="preserve"> Hiện tượng thanh sắt bị </w:t>
      </w:r>
      <w:proofErr w:type="gramStart"/>
      <w:r w:rsidRPr="000044D6">
        <w:t>han</w:t>
      </w:r>
      <w:proofErr w:type="gramEnd"/>
      <w:r w:rsidRPr="000044D6">
        <w:t xml:space="preserve"> </w:t>
      </w:r>
      <w:r w:rsidR="00FC3B71">
        <w:t>gỉ thuộc hình thức vận động nào</w:t>
      </w:r>
      <w:r w:rsidRPr="000044D6">
        <w:t>?</w:t>
      </w:r>
    </w:p>
    <w:p w:rsidR="000044D6" w:rsidRPr="000044D6" w:rsidRDefault="000044D6" w:rsidP="000044D6">
      <w:pPr>
        <w:ind w:firstLine="720"/>
        <w:jc w:val="both"/>
      </w:pPr>
      <w:r w:rsidRPr="000044D6">
        <w:t>A. Cơ học</w:t>
      </w:r>
      <w:r w:rsidRPr="000044D6">
        <w:tab/>
      </w:r>
      <w:r w:rsidRPr="000044D6">
        <w:tab/>
        <w:t>B. Vật lý</w:t>
      </w:r>
      <w:r w:rsidRPr="000044D6">
        <w:tab/>
      </w:r>
      <w:r w:rsidRPr="000044D6">
        <w:tab/>
        <w:t>C. Hoá học</w:t>
      </w:r>
      <w:r w:rsidRPr="000044D6">
        <w:tab/>
      </w:r>
      <w:r w:rsidRPr="000044D6">
        <w:tab/>
        <w:t>D. Sinh học</w:t>
      </w:r>
    </w:p>
    <w:p w:rsidR="000044D6" w:rsidRPr="000044D6" w:rsidRDefault="000044D6" w:rsidP="000044D6">
      <w:pPr>
        <w:jc w:val="both"/>
      </w:pPr>
      <w:r w:rsidRPr="000044D6">
        <w:rPr>
          <w:b/>
        </w:rPr>
        <w:lastRenderedPageBreak/>
        <w:t>Câu 11:</w:t>
      </w:r>
      <w:r w:rsidRPr="000044D6">
        <w:t xml:space="preserve"> Hiểu như thế nào là </w:t>
      </w:r>
      <w:r w:rsidRPr="000044D6">
        <w:rPr>
          <w:b/>
        </w:rPr>
        <w:t>không</w:t>
      </w:r>
      <w:r w:rsidRPr="000044D6">
        <w:t xml:space="preserve"> đúng về sự thống nhất giữa các mặt </w:t>
      </w:r>
      <w:r w:rsidR="00FC3B71">
        <w:t>đối lập của mâu thuẫn triết học</w:t>
      </w:r>
      <w:r w:rsidRPr="000044D6">
        <w:t>?</w:t>
      </w:r>
    </w:p>
    <w:p w:rsidR="000044D6" w:rsidRPr="000044D6" w:rsidRDefault="000044D6" w:rsidP="000044D6">
      <w:pPr>
        <w:ind w:firstLine="720"/>
        <w:jc w:val="both"/>
      </w:pPr>
      <w:r w:rsidRPr="000044D6">
        <w:t>A. Hai mặt đối lập cùng tồn tại trong một chỉnh thể</w:t>
      </w:r>
    </w:p>
    <w:p w:rsidR="000044D6" w:rsidRPr="000044D6" w:rsidRDefault="000044D6" w:rsidP="000044D6">
      <w:pPr>
        <w:ind w:firstLine="720"/>
        <w:jc w:val="both"/>
      </w:pPr>
      <w:r w:rsidRPr="000044D6">
        <w:t>B. Hai mặt đối lập liên hệ, gắn bó với nhau, làm tiền đề tồn tại cho nhau</w:t>
      </w:r>
    </w:p>
    <w:p w:rsidR="000044D6" w:rsidRPr="000044D6" w:rsidRDefault="00FC3B71" w:rsidP="000044D6">
      <w:pPr>
        <w:ind w:firstLine="720"/>
        <w:jc w:val="both"/>
      </w:pPr>
      <w:r>
        <w:t xml:space="preserve">C. Không có mặt này thì </w:t>
      </w:r>
      <w:r w:rsidR="000044D6" w:rsidRPr="000044D6">
        <w:t xml:space="preserve">có mặt </w:t>
      </w:r>
      <w:proofErr w:type="gramStart"/>
      <w:r w:rsidR="000044D6" w:rsidRPr="000044D6">
        <w:t>kia</w:t>
      </w:r>
      <w:proofErr w:type="gramEnd"/>
    </w:p>
    <w:p w:rsidR="000044D6" w:rsidRPr="000044D6" w:rsidRDefault="000044D6" w:rsidP="000044D6">
      <w:pPr>
        <w:ind w:firstLine="720"/>
        <w:jc w:val="both"/>
      </w:pPr>
      <w:r w:rsidRPr="000044D6">
        <w:t>D. Hai mặt đối lập hợp lại thành một khối thống nhất.</w:t>
      </w:r>
    </w:p>
    <w:p w:rsidR="000044D6" w:rsidRPr="000044D6" w:rsidRDefault="000044D6" w:rsidP="000044D6">
      <w:pPr>
        <w:jc w:val="both"/>
      </w:pPr>
      <w:r w:rsidRPr="000044D6">
        <w:rPr>
          <w:b/>
        </w:rPr>
        <w:t>Câu 12:</w:t>
      </w:r>
      <w:r w:rsidRPr="000044D6">
        <w:t xml:space="preserve"> Hiểu như thế nào</w:t>
      </w:r>
      <w:r w:rsidR="00FC3B71">
        <w:t xml:space="preserve"> là đúng về mâu thuẫn triết học</w:t>
      </w:r>
      <w:r w:rsidRPr="000044D6">
        <w:t>?</w:t>
      </w:r>
    </w:p>
    <w:p w:rsidR="000044D6" w:rsidRPr="000044D6" w:rsidRDefault="000044D6" w:rsidP="000044D6">
      <w:pPr>
        <w:ind w:firstLine="720"/>
        <w:jc w:val="both"/>
      </w:pPr>
      <w:r w:rsidRPr="000044D6">
        <w:t>A. Các mặt đối lập không cùng nằm trong một chỉnh thể, một hệ thống</w:t>
      </w:r>
    </w:p>
    <w:p w:rsidR="000044D6" w:rsidRPr="000044D6" w:rsidRDefault="000044D6" w:rsidP="000044D6">
      <w:pPr>
        <w:ind w:firstLine="720"/>
        <w:jc w:val="both"/>
      </w:pPr>
      <w:r w:rsidRPr="000044D6">
        <w:t xml:space="preserve">B. Một mặt đối lập nằm ở sự vật, hiện tượng này, mặt đối lập </w:t>
      </w:r>
      <w:proofErr w:type="gramStart"/>
      <w:r w:rsidRPr="000044D6">
        <w:t>kia</w:t>
      </w:r>
      <w:proofErr w:type="gramEnd"/>
      <w:r w:rsidRPr="000044D6">
        <w:t xml:space="preserve"> nằm ở sự vật, hiện tượng khác </w:t>
      </w:r>
    </w:p>
    <w:p w:rsidR="000044D6" w:rsidRPr="000044D6" w:rsidRDefault="000044D6" w:rsidP="000044D6">
      <w:pPr>
        <w:ind w:firstLine="720"/>
        <w:jc w:val="both"/>
      </w:pPr>
      <w:r w:rsidRPr="000044D6">
        <w:t>C. Hai mặt đối lập phải cùng tồn tại trong một chỉnh thể.</w:t>
      </w:r>
    </w:p>
    <w:p w:rsidR="000044D6" w:rsidRPr="000044D6" w:rsidRDefault="000044D6" w:rsidP="000044D6">
      <w:pPr>
        <w:ind w:firstLine="720"/>
        <w:jc w:val="both"/>
      </w:pPr>
      <w:r w:rsidRPr="000044D6">
        <w:t>D. Hai mặt đối lập cùng tồn tại tách biệt trong một chỉnh thể</w:t>
      </w:r>
    </w:p>
    <w:p w:rsidR="000044D6" w:rsidRPr="000044D6" w:rsidRDefault="000044D6" w:rsidP="000044D6">
      <w:pPr>
        <w:jc w:val="both"/>
      </w:pPr>
      <w:r w:rsidRPr="000044D6">
        <w:rPr>
          <w:b/>
        </w:rPr>
        <w:t>Câu 13:</w:t>
      </w:r>
      <w:r w:rsidRPr="000044D6">
        <w:t xml:space="preserve"> Mâu th</w:t>
      </w:r>
      <w:r w:rsidR="00FC3B71">
        <w:t>uẫn chỉ được giải quyết khi nào</w:t>
      </w:r>
      <w:r w:rsidRPr="000044D6">
        <w:t>?</w:t>
      </w:r>
    </w:p>
    <w:p w:rsidR="000044D6" w:rsidRPr="000044D6" w:rsidRDefault="000044D6" w:rsidP="000044D6">
      <w:pPr>
        <w:ind w:firstLine="720"/>
        <w:jc w:val="both"/>
      </w:pPr>
      <w:r w:rsidRPr="000044D6">
        <w:t>A. Các mặt đối lập còn tồn tại</w:t>
      </w:r>
    </w:p>
    <w:p w:rsidR="000044D6" w:rsidRPr="000044D6" w:rsidRDefault="000044D6" w:rsidP="000044D6">
      <w:pPr>
        <w:ind w:firstLine="720"/>
        <w:jc w:val="both"/>
      </w:pPr>
      <w:r w:rsidRPr="000044D6">
        <w:t>B. Các mặt đối lập bị thủ tiêu, chuyển thành cái khác</w:t>
      </w:r>
    </w:p>
    <w:p w:rsidR="000044D6" w:rsidRPr="000044D6" w:rsidRDefault="000044D6" w:rsidP="000044D6">
      <w:pPr>
        <w:ind w:firstLine="720"/>
        <w:jc w:val="both"/>
      </w:pPr>
      <w:r w:rsidRPr="000044D6">
        <w:t xml:space="preserve">C. </w:t>
      </w:r>
      <w:r w:rsidR="003B7F75" w:rsidRPr="000044D6">
        <w:t xml:space="preserve">Một mặt đối lập bị thủ tiêu, mặt </w:t>
      </w:r>
      <w:proofErr w:type="gramStart"/>
      <w:r w:rsidR="003B7F75" w:rsidRPr="000044D6">
        <w:t>kia</w:t>
      </w:r>
      <w:proofErr w:type="gramEnd"/>
      <w:r w:rsidR="003B7F75" w:rsidRPr="000044D6">
        <w:t xml:space="preserve"> còn tồn tại</w:t>
      </w:r>
    </w:p>
    <w:p w:rsidR="000044D6" w:rsidRPr="000044D6" w:rsidRDefault="000044D6" w:rsidP="000044D6">
      <w:pPr>
        <w:ind w:firstLine="720"/>
        <w:jc w:val="both"/>
      </w:pPr>
      <w:r w:rsidRPr="000044D6">
        <w:t xml:space="preserve">D. </w:t>
      </w:r>
      <w:r w:rsidR="003B7F75" w:rsidRPr="000044D6">
        <w:t>Các mặt đối lập đấu tranh gay gắt với nhau</w:t>
      </w:r>
    </w:p>
    <w:p w:rsidR="000044D6" w:rsidRPr="000044D6" w:rsidRDefault="000044D6" w:rsidP="000044D6">
      <w:pPr>
        <w:jc w:val="both"/>
      </w:pPr>
      <w:r w:rsidRPr="000044D6">
        <w:rPr>
          <w:b/>
        </w:rPr>
        <w:t>Câu 14:</w:t>
      </w:r>
      <w:r w:rsidRPr="000044D6">
        <w:t xml:space="preserve"> Trong các ví dụ sau, ví dụ nào </w:t>
      </w:r>
      <w:r w:rsidRPr="000044D6">
        <w:rPr>
          <w:b/>
        </w:rPr>
        <w:t>không</w:t>
      </w:r>
      <w:r w:rsidRPr="000044D6">
        <w:t xml:space="preserve"> ph</w:t>
      </w:r>
      <w:r w:rsidR="00FC3B71">
        <w:t xml:space="preserve">ải là mâu thuẫn </w:t>
      </w:r>
      <w:proofErr w:type="gramStart"/>
      <w:r w:rsidR="00FC3B71">
        <w:t>theo</w:t>
      </w:r>
      <w:proofErr w:type="gramEnd"/>
      <w:r w:rsidR="00FC3B71">
        <w:t xml:space="preserve"> quan niệm triết học</w:t>
      </w:r>
      <w:r w:rsidRPr="000044D6">
        <w:t>?</w:t>
      </w:r>
    </w:p>
    <w:p w:rsidR="000044D6" w:rsidRPr="000044D6" w:rsidRDefault="000044D6" w:rsidP="000044D6">
      <w:pPr>
        <w:ind w:firstLine="720"/>
        <w:jc w:val="both"/>
      </w:pPr>
      <w:r w:rsidRPr="000044D6">
        <w:t>A. Mâu thuẫn giữa giai cấp thống trị và giai cấp bị trị trong xã hội có giai cấp đối kháng,</w:t>
      </w:r>
    </w:p>
    <w:p w:rsidR="000044D6" w:rsidRPr="000044D6" w:rsidRDefault="000044D6" w:rsidP="000044D6">
      <w:pPr>
        <w:ind w:firstLine="720"/>
        <w:jc w:val="both"/>
      </w:pPr>
      <w:r w:rsidRPr="000044D6">
        <w:t>B. Mâu thuẫn giữa các học sinh tích cực và các học sinh cá biệt trong lớp,</w:t>
      </w:r>
    </w:p>
    <w:p w:rsidR="000044D6" w:rsidRPr="000044D6" w:rsidRDefault="000044D6" w:rsidP="000044D6">
      <w:pPr>
        <w:ind w:firstLine="720"/>
        <w:jc w:val="both"/>
        <w:rPr>
          <w:noProof/>
          <w:lang w:val="es-VE"/>
        </w:rPr>
      </w:pPr>
      <w:r w:rsidRPr="000044D6">
        <w:rPr>
          <w:noProof/>
          <w:lang w:val="es-VE"/>
        </w:rPr>
        <w:t xml:space="preserve">C. </w:t>
      </w:r>
      <w:r w:rsidR="003B7F75" w:rsidRPr="000044D6">
        <w:rPr>
          <w:noProof/>
          <w:lang w:val="es-VE"/>
        </w:rPr>
        <w:t>Sự xung đột giữa nhu cầu phát triển kinh tế và yêu cầu bảo vệ môi trường.</w:t>
      </w:r>
    </w:p>
    <w:p w:rsidR="000044D6" w:rsidRPr="000044D6" w:rsidRDefault="000044D6" w:rsidP="000044D6">
      <w:pPr>
        <w:ind w:firstLine="720"/>
        <w:jc w:val="both"/>
        <w:rPr>
          <w:noProof/>
          <w:lang w:val="es-VE"/>
        </w:rPr>
      </w:pPr>
      <w:r w:rsidRPr="000044D6">
        <w:rPr>
          <w:noProof/>
          <w:lang w:val="es-VE"/>
        </w:rPr>
        <w:t xml:space="preserve">D. </w:t>
      </w:r>
      <w:r w:rsidR="003B7F75" w:rsidRPr="000044D6">
        <w:rPr>
          <w:noProof/>
          <w:lang w:val="es-VE"/>
        </w:rPr>
        <w:t>Mâu thuẫn giữa hai nhóm học sinh do sự hiểu nhầm lẫn nhau,</w:t>
      </w:r>
    </w:p>
    <w:p w:rsidR="000044D6" w:rsidRPr="005D1B4E" w:rsidRDefault="000044D6" w:rsidP="000044D6">
      <w:pPr>
        <w:jc w:val="both"/>
        <w:rPr>
          <w:lang w:val="es-VE"/>
        </w:rPr>
      </w:pPr>
      <w:r w:rsidRPr="005D1B4E">
        <w:rPr>
          <w:b/>
          <w:lang w:val="es-VE"/>
        </w:rPr>
        <w:t>Câu 15:</w:t>
      </w:r>
      <w:r w:rsidRPr="005D1B4E">
        <w:rPr>
          <w:lang w:val="es-VE"/>
        </w:rPr>
        <w:t xml:space="preserve"> V.I Lê-nin viết: </w:t>
      </w:r>
      <w:r w:rsidRPr="005D1B4E">
        <w:rPr>
          <w:i/>
          <w:lang w:val="es-VE"/>
        </w:rPr>
        <w:t xml:space="preserve">“Sự phát triển là một cuộc “đấu tranh” giữa các mặt đối lập”. </w:t>
      </w:r>
      <w:r w:rsidRPr="005D1B4E">
        <w:rPr>
          <w:lang w:val="es-VE"/>
        </w:rPr>
        <w:t>Câu đó V.I Lê-nin bàn về:</w:t>
      </w:r>
    </w:p>
    <w:p w:rsidR="000044D6" w:rsidRPr="000044D6" w:rsidRDefault="000044D6" w:rsidP="000044D6">
      <w:pPr>
        <w:ind w:firstLine="720"/>
        <w:jc w:val="both"/>
        <w:rPr>
          <w:noProof/>
          <w:lang w:val="es-VE"/>
        </w:rPr>
      </w:pPr>
      <w:r w:rsidRPr="000044D6">
        <w:rPr>
          <w:noProof/>
          <w:lang w:val="es-VE"/>
        </w:rPr>
        <w:t xml:space="preserve">A. Nội dung của sự phát triển  </w:t>
      </w:r>
    </w:p>
    <w:p w:rsidR="000044D6" w:rsidRPr="000044D6" w:rsidRDefault="000044D6" w:rsidP="000044D6">
      <w:pPr>
        <w:ind w:firstLine="720"/>
        <w:jc w:val="both"/>
        <w:rPr>
          <w:noProof/>
          <w:lang w:val="es-VE"/>
        </w:rPr>
      </w:pPr>
      <w:r w:rsidRPr="000044D6">
        <w:rPr>
          <w:noProof/>
          <w:lang w:val="es-VE"/>
        </w:rPr>
        <w:t>B. Điều kiện của sự phát triển.</w:t>
      </w:r>
    </w:p>
    <w:p w:rsidR="000044D6" w:rsidRPr="000044D6" w:rsidRDefault="000044D6" w:rsidP="000044D6">
      <w:pPr>
        <w:ind w:firstLine="720"/>
        <w:jc w:val="both"/>
        <w:rPr>
          <w:noProof/>
          <w:lang w:val="es-VE"/>
        </w:rPr>
      </w:pPr>
      <w:r w:rsidRPr="000044D6">
        <w:rPr>
          <w:noProof/>
          <w:lang w:val="es-VE"/>
        </w:rPr>
        <w:t xml:space="preserve">C. Khuynh hướng vận động và phát triển của sự vật, hiện tượng </w:t>
      </w:r>
    </w:p>
    <w:p w:rsidR="000044D6" w:rsidRPr="000044D6" w:rsidRDefault="000044D6" w:rsidP="000044D6">
      <w:pPr>
        <w:ind w:firstLine="720"/>
        <w:jc w:val="both"/>
        <w:rPr>
          <w:noProof/>
          <w:lang w:val="es-VE"/>
        </w:rPr>
      </w:pPr>
      <w:r w:rsidRPr="000044D6">
        <w:rPr>
          <w:noProof/>
          <w:lang w:val="es-VE"/>
        </w:rPr>
        <w:t xml:space="preserve">D. Nguồn gốc của sự vận động và phát triển của sự vật, hiện tượng </w:t>
      </w:r>
    </w:p>
    <w:p w:rsidR="000044D6" w:rsidRPr="000044D6" w:rsidRDefault="000044D6" w:rsidP="000044D6">
      <w:pPr>
        <w:jc w:val="both"/>
        <w:rPr>
          <w:noProof/>
          <w:lang w:val="es-VE"/>
        </w:rPr>
      </w:pPr>
      <w:r w:rsidRPr="000044D6">
        <w:rPr>
          <w:b/>
          <w:noProof/>
          <w:lang w:val="es-VE"/>
        </w:rPr>
        <w:t>Câu 16:</w:t>
      </w:r>
      <w:r w:rsidRPr="000044D6">
        <w:rPr>
          <w:noProof/>
          <w:lang w:val="es-VE"/>
        </w:rPr>
        <w:t xml:space="preserve"> Khái niệm dùng để chỉ </w:t>
      </w:r>
      <w:r w:rsidRPr="000044D6">
        <w:rPr>
          <w:i/>
          <w:noProof/>
          <w:lang w:val="es-VE"/>
        </w:rPr>
        <w:t xml:space="preserve">những thuộc tính cơ bản, vốn có của sự vật, hiện tượng, tiêu biểu cho sự vật, hiện tượng đó và phân biệt nó với cái khác </w:t>
      </w:r>
      <w:r w:rsidRPr="000044D6">
        <w:rPr>
          <w:noProof/>
          <w:lang w:val="es-VE"/>
        </w:rPr>
        <w:t>là</w:t>
      </w:r>
    </w:p>
    <w:p w:rsidR="000044D6" w:rsidRPr="000044D6" w:rsidRDefault="003B7F75" w:rsidP="000044D6">
      <w:pPr>
        <w:ind w:firstLine="720"/>
        <w:jc w:val="both"/>
        <w:rPr>
          <w:noProof/>
          <w:lang w:val="es-VE"/>
        </w:rPr>
      </w:pPr>
      <w:r>
        <w:rPr>
          <w:noProof/>
          <w:lang w:val="es-VE"/>
        </w:rPr>
        <w:t>A. Điểm nút</w:t>
      </w:r>
      <w:r>
        <w:rPr>
          <w:noProof/>
          <w:lang w:val="es-VE"/>
        </w:rPr>
        <w:tab/>
      </w:r>
      <w:r>
        <w:rPr>
          <w:noProof/>
          <w:lang w:val="es-VE"/>
        </w:rPr>
        <w:tab/>
      </w:r>
      <w:r>
        <w:rPr>
          <w:noProof/>
          <w:lang w:val="es-VE"/>
        </w:rPr>
        <w:tab/>
        <w:t>B. Độ</w:t>
      </w:r>
      <w:r>
        <w:rPr>
          <w:noProof/>
          <w:lang w:val="es-VE"/>
        </w:rPr>
        <w:tab/>
      </w:r>
      <w:r>
        <w:rPr>
          <w:noProof/>
          <w:lang w:val="es-VE"/>
        </w:rPr>
        <w:tab/>
      </w:r>
      <w:r>
        <w:rPr>
          <w:noProof/>
          <w:lang w:val="es-VE"/>
        </w:rPr>
        <w:tab/>
        <w:t>C. Lượng</w:t>
      </w:r>
      <w:r>
        <w:rPr>
          <w:noProof/>
          <w:lang w:val="es-VE"/>
        </w:rPr>
        <w:tab/>
      </w:r>
      <w:r>
        <w:rPr>
          <w:noProof/>
          <w:lang w:val="es-VE"/>
        </w:rPr>
        <w:tab/>
        <w:t>D. Chất</w:t>
      </w:r>
    </w:p>
    <w:p w:rsidR="00CE2A60" w:rsidRPr="005D1B4E" w:rsidRDefault="00025EB0" w:rsidP="00FC3B71">
      <w:pPr>
        <w:ind w:firstLine="720"/>
        <w:rPr>
          <w:b/>
          <w:lang w:val="es-VE"/>
        </w:rPr>
      </w:pPr>
      <w:r w:rsidRPr="005D1B4E">
        <w:rPr>
          <w:b/>
          <w:lang w:val="es-VE"/>
        </w:rPr>
        <w:t>II. PHẦN TỰ LUẬN: (6điểm)</w:t>
      </w:r>
    </w:p>
    <w:p w:rsidR="00CE2A60" w:rsidRDefault="007A284E" w:rsidP="00CE2A60">
      <w:pPr>
        <w:rPr>
          <w:sz w:val="26"/>
        </w:rPr>
      </w:pPr>
      <w:r w:rsidRPr="005D1B4E">
        <w:rPr>
          <w:b/>
          <w:sz w:val="26"/>
          <w:lang w:val="es-VE"/>
        </w:rPr>
        <w:t>Câu 1</w:t>
      </w:r>
      <w:r w:rsidR="00025EB0" w:rsidRPr="005D1B4E">
        <w:rPr>
          <w:b/>
          <w:sz w:val="26"/>
          <w:lang w:val="es-VE"/>
        </w:rPr>
        <w:t>:</w:t>
      </w:r>
      <w:r w:rsidR="00025EB0" w:rsidRPr="005D1B4E">
        <w:rPr>
          <w:sz w:val="26"/>
          <w:lang w:val="es-VE"/>
        </w:rPr>
        <w:t xml:space="preserve"> Em hãy chứng minh mâu thuẫn là nguồn gốc vận động, phát triển của sự vật và hiện tượng?</w:t>
      </w:r>
      <w:r w:rsidR="0087234A" w:rsidRPr="005D1B4E">
        <w:rPr>
          <w:sz w:val="26"/>
          <w:lang w:val="es-VE"/>
        </w:rPr>
        <w:t xml:space="preserve"> </w:t>
      </w:r>
      <w:r w:rsidR="0087234A">
        <w:rPr>
          <w:sz w:val="26"/>
        </w:rPr>
        <w:t>(2,5</w:t>
      </w:r>
      <w:r>
        <w:rPr>
          <w:sz w:val="26"/>
        </w:rPr>
        <w:t>điểm)</w:t>
      </w:r>
    </w:p>
    <w:p w:rsidR="007A284E" w:rsidRPr="00B852BF" w:rsidRDefault="007A284E" w:rsidP="007A284E">
      <w:pPr>
        <w:pStyle w:val="msonormalc1"/>
        <w:spacing w:before="0" w:beforeAutospacing="0" w:after="0" w:afterAutospacing="0"/>
        <w:jc w:val="both"/>
        <w:rPr>
          <w:sz w:val="26"/>
          <w:szCs w:val="26"/>
          <w:lang w:val="es-VE"/>
        </w:rPr>
      </w:pPr>
      <w:r w:rsidRPr="00B852BF">
        <w:rPr>
          <w:b/>
          <w:sz w:val="26"/>
          <w:szCs w:val="26"/>
          <w:lang w:val="es-VE"/>
        </w:rPr>
        <w:t>Câu 2</w:t>
      </w:r>
      <w:r w:rsidRPr="00B852BF">
        <w:rPr>
          <w:sz w:val="26"/>
          <w:szCs w:val="26"/>
          <w:lang w:val="es-VE"/>
        </w:rPr>
        <w:t>: Triết học duy vật biện chứng cho rằng, nhận thức bắt nguồn từ thực tiễn, quá</w:t>
      </w:r>
      <w:r w:rsidRPr="00B852BF">
        <w:rPr>
          <w:sz w:val="28"/>
          <w:lang w:val="es-VE"/>
        </w:rPr>
        <w:t xml:space="preserve"> </w:t>
      </w:r>
      <w:r w:rsidRPr="00B852BF">
        <w:rPr>
          <w:sz w:val="26"/>
          <w:szCs w:val="26"/>
          <w:lang w:val="es-VE"/>
        </w:rPr>
        <w:t>trình nhận thức diễn ra rất phức tạp, gồm hai giai đoạn. Với hiểu biết của mình em</w:t>
      </w:r>
      <w:r w:rsidRPr="00B852BF">
        <w:rPr>
          <w:sz w:val="28"/>
          <w:lang w:val="es-VE"/>
        </w:rPr>
        <w:t xml:space="preserve"> </w:t>
      </w:r>
      <w:r w:rsidRPr="00B852BF">
        <w:rPr>
          <w:sz w:val="26"/>
          <w:szCs w:val="26"/>
          <w:lang w:val="es-VE"/>
        </w:rPr>
        <w:t>hãy làm rõ hai giai đoạn của nhận thức?</w:t>
      </w:r>
      <w:r w:rsidR="00FC3B71">
        <w:rPr>
          <w:sz w:val="26"/>
          <w:szCs w:val="26"/>
          <w:lang w:val="es-VE"/>
        </w:rPr>
        <w:t xml:space="preserve"> </w:t>
      </w:r>
      <w:r w:rsidRPr="00B852BF">
        <w:rPr>
          <w:sz w:val="26"/>
          <w:szCs w:val="26"/>
          <w:lang w:val="es-VE"/>
        </w:rPr>
        <w:t>(2 điểm)</w:t>
      </w:r>
    </w:p>
    <w:p w:rsidR="00CE2A60" w:rsidRPr="005D1B4E" w:rsidRDefault="007A284E" w:rsidP="005D1B4E">
      <w:pPr>
        <w:pStyle w:val="msonormalc1"/>
        <w:spacing w:before="0" w:beforeAutospacing="0" w:after="0" w:afterAutospacing="0"/>
        <w:jc w:val="both"/>
        <w:rPr>
          <w:sz w:val="26"/>
          <w:szCs w:val="26"/>
          <w:lang w:val="es-VE"/>
        </w:rPr>
      </w:pPr>
      <w:r w:rsidRPr="00B852BF">
        <w:rPr>
          <w:b/>
          <w:sz w:val="26"/>
          <w:szCs w:val="26"/>
          <w:lang w:val="es-VE"/>
        </w:rPr>
        <w:t>Câu 3:</w:t>
      </w:r>
      <w:r w:rsidRPr="00B852BF">
        <w:rPr>
          <w:sz w:val="26"/>
          <w:szCs w:val="26"/>
          <w:lang w:val="es-VE"/>
        </w:rPr>
        <w:t xml:space="preserve"> Dựa vào kiến thức đã học ở  bài 7 “Thực tiễn và vai trò của thực tiễn đối với</w:t>
      </w:r>
      <w:r w:rsidRPr="00B852BF">
        <w:rPr>
          <w:sz w:val="28"/>
          <w:lang w:val="es-VE"/>
        </w:rPr>
        <w:t xml:space="preserve"> </w:t>
      </w:r>
      <w:r w:rsidRPr="00B852BF">
        <w:rPr>
          <w:sz w:val="26"/>
          <w:szCs w:val="26"/>
          <w:lang w:val="es-VE"/>
        </w:rPr>
        <w:t>nhận thức” Em hãy cho biết ý nghĩa của câu tục ngữ: Đi một ngày đàng, học một</w:t>
      </w:r>
      <w:r w:rsidRPr="00B852BF">
        <w:rPr>
          <w:sz w:val="28"/>
          <w:lang w:val="es-VE"/>
        </w:rPr>
        <w:t xml:space="preserve"> </w:t>
      </w:r>
      <w:r w:rsidR="00FC3B71">
        <w:rPr>
          <w:sz w:val="26"/>
          <w:szCs w:val="26"/>
          <w:lang w:val="es-VE"/>
        </w:rPr>
        <w:t>sàng khôn? (</w:t>
      </w:r>
      <w:r w:rsidR="0087234A">
        <w:rPr>
          <w:sz w:val="26"/>
          <w:szCs w:val="26"/>
          <w:lang w:val="es-VE"/>
        </w:rPr>
        <w:t>1,5</w:t>
      </w:r>
      <w:r w:rsidRPr="00B852BF">
        <w:rPr>
          <w:sz w:val="26"/>
          <w:szCs w:val="26"/>
          <w:lang w:val="es-VE"/>
        </w:rPr>
        <w:t xml:space="preserve"> điểm)</w:t>
      </w:r>
    </w:p>
    <w:p w:rsidR="00552B05" w:rsidRPr="005D1B4E" w:rsidRDefault="00552B05" w:rsidP="005D1B4E">
      <w:pPr>
        <w:tabs>
          <w:tab w:val="left" w:pos="634"/>
          <w:tab w:val="left" w:pos="2952"/>
          <w:tab w:val="left" w:pos="5328"/>
          <w:tab w:val="left" w:pos="7704"/>
        </w:tabs>
        <w:autoSpaceDE w:val="0"/>
        <w:autoSpaceDN w:val="0"/>
        <w:adjustRightInd w:val="0"/>
        <w:jc w:val="center"/>
        <w:rPr>
          <w:b/>
          <w:bCs/>
          <w:szCs w:val="26"/>
          <w:lang w:val="es-VE"/>
        </w:rPr>
      </w:pPr>
      <w:r w:rsidRPr="005D1B4E">
        <w:rPr>
          <w:b/>
          <w:bCs/>
          <w:szCs w:val="26"/>
          <w:lang w:val="es-VE"/>
        </w:rPr>
        <w:t>---------------------- Hết ----------------------</w:t>
      </w:r>
    </w:p>
    <w:p w:rsidR="00552B05" w:rsidRPr="005D1B4E" w:rsidRDefault="00552B05" w:rsidP="00552B05">
      <w:pPr>
        <w:tabs>
          <w:tab w:val="left" w:pos="634"/>
          <w:tab w:val="left" w:pos="2952"/>
          <w:tab w:val="left" w:pos="5328"/>
          <w:tab w:val="left" w:pos="7704"/>
        </w:tabs>
        <w:autoSpaceDE w:val="0"/>
        <w:autoSpaceDN w:val="0"/>
        <w:adjustRightInd w:val="0"/>
        <w:jc w:val="both"/>
        <w:rPr>
          <w:bCs/>
          <w:i/>
          <w:szCs w:val="26"/>
          <w:lang w:val="es-VE"/>
        </w:rPr>
      </w:pPr>
      <w:r w:rsidRPr="005D1B4E">
        <w:rPr>
          <w:b/>
          <w:bCs/>
          <w:i/>
          <w:szCs w:val="26"/>
          <w:lang w:val="es-VE"/>
        </w:rPr>
        <w:tab/>
      </w:r>
      <w:r w:rsidRPr="005D1B4E">
        <w:rPr>
          <w:b/>
          <w:bCs/>
          <w:i/>
          <w:szCs w:val="26"/>
          <w:u w:val="single"/>
          <w:lang w:val="es-VE"/>
        </w:rPr>
        <w:t>Ghi chú</w:t>
      </w:r>
      <w:r w:rsidRPr="005D1B4E">
        <w:rPr>
          <w:b/>
          <w:bCs/>
          <w:i/>
          <w:szCs w:val="26"/>
          <w:lang w:val="es-VE"/>
        </w:rPr>
        <w:t xml:space="preserve">: </w:t>
      </w:r>
      <w:r w:rsidRPr="005D1B4E">
        <w:rPr>
          <w:bCs/>
          <w:i/>
          <w:szCs w:val="26"/>
          <w:lang w:val="es-VE"/>
        </w:rPr>
        <w:t>Học sinh kẻ khung vào giấy thi và làm bài ra giấy thi, không làm trực tiếp vào đề.</w:t>
      </w:r>
    </w:p>
    <w:tbl>
      <w:tblPr>
        <w:tblStyle w:val="TableGrid"/>
        <w:tblW w:w="0" w:type="auto"/>
        <w:tblLook w:val="04A0" w:firstRow="1" w:lastRow="0" w:firstColumn="1" w:lastColumn="0" w:noHBand="0" w:noVBand="1"/>
      </w:tblPr>
      <w:tblGrid>
        <w:gridCol w:w="643"/>
        <w:gridCol w:w="556"/>
        <w:gridCol w:w="556"/>
        <w:gridCol w:w="556"/>
        <w:gridCol w:w="556"/>
        <w:gridCol w:w="556"/>
        <w:gridCol w:w="557"/>
        <w:gridCol w:w="557"/>
        <w:gridCol w:w="557"/>
        <w:gridCol w:w="557"/>
        <w:gridCol w:w="560"/>
        <w:gridCol w:w="560"/>
        <w:gridCol w:w="561"/>
        <w:gridCol w:w="561"/>
        <w:gridCol w:w="561"/>
        <w:gridCol w:w="561"/>
        <w:gridCol w:w="561"/>
      </w:tblGrid>
      <w:tr w:rsidR="00552B05" w:rsidRPr="007734AA" w:rsidTr="000F2C75">
        <w:tc>
          <w:tcPr>
            <w:tcW w:w="563"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r w:rsidRPr="007734AA">
              <w:rPr>
                <w:b/>
                <w:bCs/>
                <w:szCs w:val="26"/>
              </w:rPr>
              <w:t>Câu</w:t>
            </w:r>
          </w:p>
        </w:tc>
        <w:tc>
          <w:tcPr>
            <w:tcW w:w="563"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r w:rsidRPr="007734AA">
              <w:rPr>
                <w:b/>
                <w:bCs/>
                <w:szCs w:val="26"/>
              </w:rPr>
              <w:t>1</w:t>
            </w:r>
          </w:p>
        </w:tc>
        <w:tc>
          <w:tcPr>
            <w:tcW w:w="563"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r w:rsidRPr="007734AA">
              <w:rPr>
                <w:b/>
                <w:bCs/>
                <w:szCs w:val="26"/>
              </w:rPr>
              <w:t>2</w:t>
            </w:r>
          </w:p>
        </w:tc>
        <w:tc>
          <w:tcPr>
            <w:tcW w:w="563"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r w:rsidRPr="007734AA">
              <w:rPr>
                <w:b/>
                <w:bCs/>
                <w:szCs w:val="26"/>
              </w:rPr>
              <w:t>3</w:t>
            </w:r>
          </w:p>
        </w:tc>
        <w:tc>
          <w:tcPr>
            <w:tcW w:w="563"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r w:rsidRPr="007734AA">
              <w:rPr>
                <w:b/>
                <w:bCs/>
                <w:szCs w:val="26"/>
              </w:rPr>
              <w:t>4</w:t>
            </w:r>
          </w:p>
        </w:tc>
        <w:tc>
          <w:tcPr>
            <w:tcW w:w="563"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r w:rsidRPr="007734AA">
              <w:rPr>
                <w:b/>
                <w:bCs/>
                <w:szCs w:val="26"/>
              </w:rPr>
              <w:t>5</w:t>
            </w:r>
          </w:p>
        </w:tc>
        <w:tc>
          <w:tcPr>
            <w:tcW w:w="563"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r w:rsidRPr="007734AA">
              <w:rPr>
                <w:b/>
                <w:bCs/>
                <w:szCs w:val="26"/>
              </w:rPr>
              <w:t>6</w:t>
            </w:r>
          </w:p>
        </w:tc>
        <w:tc>
          <w:tcPr>
            <w:tcW w:w="563"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r w:rsidRPr="007734AA">
              <w:rPr>
                <w:b/>
                <w:bCs/>
                <w:szCs w:val="26"/>
              </w:rPr>
              <w:t>7</w:t>
            </w:r>
          </w:p>
        </w:tc>
        <w:tc>
          <w:tcPr>
            <w:tcW w:w="563"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r w:rsidRPr="007734AA">
              <w:rPr>
                <w:b/>
                <w:bCs/>
                <w:szCs w:val="26"/>
              </w:rPr>
              <w:t>8</w:t>
            </w:r>
          </w:p>
        </w:tc>
        <w:tc>
          <w:tcPr>
            <w:tcW w:w="563"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r w:rsidRPr="007734AA">
              <w:rPr>
                <w:b/>
                <w:bCs/>
                <w:szCs w:val="26"/>
              </w:rPr>
              <w:t>9</w:t>
            </w:r>
          </w:p>
        </w:tc>
        <w:tc>
          <w:tcPr>
            <w:tcW w:w="563"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r w:rsidRPr="007734AA">
              <w:rPr>
                <w:b/>
                <w:bCs/>
                <w:szCs w:val="26"/>
              </w:rPr>
              <w:t>10</w:t>
            </w:r>
          </w:p>
        </w:tc>
        <w:tc>
          <w:tcPr>
            <w:tcW w:w="563"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r w:rsidRPr="007734AA">
              <w:rPr>
                <w:b/>
                <w:bCs/>
                <w:szCs w:val="26"/>
              </w:rPr>
              <w:t>11</w:t>
            </w:r>
          </w:p>
        </w:tc>
        <w:tc>
          <w:tcPr>
            <w:tcW w:w="564"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r w:rsidRPr="007734AA">
              <w:rPr>
                <w:b/>
                <w:bCs/>
                <w:szCs w:val="26"/>
              </w:rPr>
              <w:t>12</w:t>
            </w:r>
          </w:p>
        </w:tc>
        <w:tc>
          <w:tcPr>
            <w:tcW w:w="564"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r w:rsidRPr="007734AA">
              <w:rPr>
                <w:b/>
                <w:bCs/>
                <w:szCs w:val="26"/>
              </w:rPr>
              <w:t>13</w:t>
            </w:r>
          </w:p>
        </w:tc>
        <w:tc>
          <w:tcPr>
            <w:tcW w:w="564"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r w:rsidRPr="007734AA">
              <w:rPr>
                <w:b/>
                <w:bCs/>
                <w:szCs w:val="26"/>
              </w:rPr>
              <w:t>14</w:t>
            </w:r>
          </w:p>
        </w:tc>
        <w:tc>
          <w:tcPr>
            <w:tcW w:w="564"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r w:rsidRPr="007734AA">
              <w:rPr>
                <w:b/>
                <w:bCs/>
                <w:szCs w:val="26"/>
              </w:rPr>
              <w:t>15</w:t>
            </w:r>
          </w:p>
        </w:tc>
        <w:tc>
          <w:tcPr>
            <w:tcW w:w="564"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r w:rsidRPr="007734AA">
              <w:rPr>
                <w:b/>
                <w:bCs/>
                <w:szCs w:val="26"/>
              </w:rPr>
              <w:t>16</w:t>
            </w:r>
          </w:p>
        </w:tc>
      </w:tr>
      <w:tr w:rsidR="00552B05" w:rsidRPr="007734AA" w:rsidTr="000F2C75">
        <w:tc>
          <w:tcPr>
            <w:tcW w:w="563"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r w:rsidRPr="007734AA">
              <w:rPr>
                <w:b/>
                <w:bCs/>
                <w:szCs w:val="26"/>
              </w:rPr>
              <w:t>Đ/A</w:t>
            </w:r>
          </w:p>
        </w:tc>
        <w:tc>
          <w:tcPr>
            <w:tcW w:w="563"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p>
        </w:tc>
        <w:tc>
          <w:tcPr>
            <w:tcW w:w="563"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p>
        </w:tc>
        <w:tc>
          <w:tcPr>
            <w:tcW w:w="563"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p>
        </w:tc>
        <w:tc>
          <w:tcPr>
            <w:tcW w:w="563"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p>
        </w:tc>
        <w:tc>
          <w:tcPr>
            <w:tcW w:w="563"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p>
        </w:tc>
        <w:tc>
          <w:tcPr>
            <w:tcW w:w="563"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p>
        </w:tc>
        <w:tc>
          <w:tcPr>
            <w:tcW w:w="563"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p>
        </w:tc>
        <w:tc>
          <w:tcPr>
            <w:tcW w:w="563"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p>
        </w:tc>
        <w:tc>
          <w:tcPr>
            <w:tcW w:w="563"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p>
        </w:tc>
        <w:tc>
          <w:tcPr>
            <w:tcW w:w="563"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p>
        </w:tc>
        <w:tc>
          <w:tcPr>
            <w:tcW w:w="563"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p>
        </w:tc>
        <w:tc>
          <w:tcPr>
            <w:tcW w:w="564"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p>
        </w:tc>
        <w:tc>
          <w:tcPr>
            <w:tcW w:w="564"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p>
        </w:tc>
        <w:tc>
          <w:tcPr>
            <w:tcW w:w="564"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p>
        </w:tc>
        <w:tc>
          <w:tcPr>
            <w:tcW w:w="564"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p>
        </w:tc>
        <w:tc>
          <w:tcPr>
            <w:tcW w:w="564"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p>
        </w:tc>
      </w:tr>
    </w:tbl>
    <w:p w:rsidR="00552B05" w:rsidRPr="007734AA" w:rsidRDefault="00552B05" w:rsidP="00552B05">
      <w:pPr>
        <w:tabs>
          <w:tab w:val="left" w:pos="634"/>
          <w:tab w:val="left" w:pos="2952"/>
          <w:tab w:val="left" w:pos="5328"/>
          <w:tab w:val="left" w:pos="7704"/>
        </w:tabs>
        <w:autoSpaceDE w:val="0"/>
        <w:autoSpaceDN w:val="0"/>
        <w:adjustRightInd w:val="0"/>
        <w:jc w:val="both"/>
        <w:rPr>
          <w:b/>
          <w:bCs/>
          <w:szCs w:val="26"/>
        </w:rPr>
      </w:pPr>
    </w:p>
    <w:p w:rsidR="00CE2A60" w:rsidRPr="005D1B4E" w:rsidRDefault="00CE2A60" w:rsidP="00CE2A60">
      <w:r w:rsidRPr="005D1B4E">
        <w:lastRenderedPageBreak/>
        <w:t xml:space="preserve">TRƯỜNG THPT NGUYỄN TRÂN           </w:t>
      </w:r>
      <w:r w:rsidR="005D1B4E">
        <w:t xml:space="preserve">           </w:t>
      </w:r>
      <w:r w:rsidRPr="005D1B4E">
        <w:t>ĐỀ THI HỌC KÌ I - NĂM HỌC 2018 - 2019</w:t>
      </w:r>
    </w:p>
    <w:p w:rsidR="00CE2A60" w:rsidRPr="005D1B4E" w:rsidRDefault="00CE2A60" w:rsidP="00CE2A60">
      <w:r w:rsidRPr="005D1B4E">
        <w:rPr>
          <w:b/>
        </w:rPr>
        <w:t xml:space="preserve"> </w:t>
      </w:r>
      <w:r w:rsidRPr="005D1B4E">
        <w:t xml:space="preserve">       </w:t>
      </w:r>
      <w:r w:rsidRPr="005D1B4E">
        <w:rPr>
          <w:b/>
        </w:rPr>
        <w:t>TỔ: SỬ - TIN - GDCD</w:t>
      </w:r>
      <w:r w:rsidRPr="005D1B4E">
        <w:t xml:space="preserve">                             </w:t>
      </w:r>
      <w:r w:rsidR="005D1B4E">
        <w:t xml:space="preserve"> </w:t>
      </w:r>
      <w:r w:rsidRPr="005D1B4E">
        <w:t xml:space="preserve">   MÔN GDCD LỚP 10</w:t>
      </w:r>
    </w:p>
    <w:p w:rsidR="00CE2A60" w:rsidRPr="005D1B4E" w:rsidRDefault="00CE2A60" w:rsidP="00CE2A60">
      <w:pPr>
        <w:rPr>
          <w:i/>
        </w:rPr>
      </w:pPr>
      <w:r w:rsidRPr="005D1B4E">
        <w:t xml:space="preserve">          ======o0o======</w:t>
      </w:r>
      <w:r w:rsidRPr="005D1B4E">
        <w:tab/>
      </w:r>
      <w:r w:rsidRPr="005D1B4E">
        <w:tab/>
      </w:r>
      <w:r w:rsidRPr="005D1B4E">
        <w:tab/>
        <w:t xml:space="preserve">  </w:t>
      </w:r>
      <w:r w:rsidR="005D1B4E">
        <w:t xml:space="preserve">      </w:t>
      </w:r>
      <w:r w:rsidRPr="005D1B4E">
        <w:rPr>
          <w:u w:val="single"/>
        </w:rPr>
        <w:t xml:space="preserve">Thời gian: 45 phút </w:t>
      </w:r>
      <w:r w:rsidRPr="005D1B4E">
        <w:rPr>
          <w:i/>
          <w:u w:val="single"/>
        </w:rPr>
        <w:t>(không kể thời gian phát đề</w:t>
      </w:r>
    </w:p>
    <w:p w:rsidR="00F7649D" w:rsidRPr="005D1B4E" w:rsidRDefault="00F7649D" w:rsidP="00F7649D">
      <w:pPr>
        <w:rPr>
          <w:b/>
          <w:i/>
        </w:rPr>
      </w:pPr>
      <w:r w:rsidRPr="005D1B4E">
        <w:rPr>
          <w:b/>
          <w:i/>
        </w:rPr>
        <w:t>Mã đề: 02</w:t>
      </w:r>
    </w:p>
    <w:p w:rsidR="00F7649D" w:rsidRPr="005D1B4E" w:rsidRDefault="00F7649D" w:rsidP="005D1B4E">
      <w:pPr>
        <w:ind w:firstLine="720"/>
      </w:pPr>
      <w:r w:rsidRPr="005D1B4E">
        <w:rPr>
          <w:b/>
        </w:rPr>
        <w:t xml:space="preserve">I. </w:t>
      </w:r>
      <w:r w:rsidRPr="005D1B4E">
        <w:rPr>
          <w:b/>
          <w:u w:val="single"/>
        </w:rPr>
        <w:t xml:space="preserve">PHẦN TRẮC NGHIỆM KHÁCH QUAN: </w:t>
      </w:r>
      <w:r w:rsidRPr="005D1B4E">
        <w:t>(4</w:t>
      </w:r>
      <w:proofErr w:type="gramStart"/>
      <w:r w:rsidRPr="005D1B4E">
        <w:t>,0</w:t>
      </w:r>
      <w:proofErr w:type="gramEnd"/>
      <w:r w:rsidRPr="005D1B4E">
        <w:t xml:space="preserve"> điểm)</w:t>
      </w:r>
    </w:p>
    <w:p w:rsidR="00F7649D" w:rsidRPr="005D1B4E" w:rsidRDefault="00F7649D" w:rsidP="005D1B4E">
      <w:pPr>
        <w:ind w:firstLine="720"/>
        <w:rPr>
          <w:b/>
          <w:i/>
        </w:rPr>
      </w:pPr>
      <w:r w:rsidRPr="005D1B4E">
        <w:rPr>
          <w:b/>
          <w:i/>
        </w:rPr>
        <w:t xml:space="preserve">Em hãy chọn đáp </w:t>
      </w:r>
      <w:proofErr w:type="gramStart"/>
      <w:r w:rsidRPr="005D1B4E">
        <w:rPr>
          <w:b/>
          <w:i/>
        </w:rPr>
        <w:t>án</w:t>
      </w:r>
      <w:proofErr w:type="gramEnd"/>
      <w:r w:rsidRPr="005D1B4E">
        <w:rPr>
          <w:b/>
          <w:i/>
        </w:rPr>
        <w:t xml:space="preserve"> đúng nhất điền vào phần trả lời trắc nghiệm:</w:t>
      </w:r>
    </w:p>
    <w:p w:rsidR="00F7649D" w:rsidRPr="000044D6" w:rsidRDefault="00F7649D" w:rsidP="00F7649D">
      <w:pPr>
        <w:jc w:val="both"/>
        <w:rPr>
          <w:noProof/>
          <w:lang w:val="es-VE"/>
        </w:rPr>
      </w:pPr>
      <w:r>
        <w:rPr>
          <w:b/>
          <w:noProof/>
          <w:lang w:val="es-VE"/>
        </w:rPr>
        <w:t>Câu 1</w:t>
      </w:r>
      <w:r w:rsidRPr="000044D6">
        <w:rPr>
          <w:b/>
          <w:noProof/>
          <w:lang w:val="es-VE"/>
        </w:rPr>
        <w:t>:</w:t>
      </w:r>
      <w:r w:rsidRPr="000044D6">
        <w:rPr>
          <w:noProof/>
          <w:lang w:val="es-VE"/>
        </w:rPr>
        <w:t xml:space="preserve"> Vấn đề cơ bản của triết học là</w:t>
      </w:r>
    </w:p>
    <w:p w:rsidR="00F7649D" w:rsidRPr="000044D6" w:rsidRDefault="00F7649D" w:rsidP="00F7649D">
      <w:pPr>
        <w:ind w:firstLine="720"/>
        <w:jc w:val="both"/>
        <w:rPr>
          <w:noProof/>
          <w:lang w:val="es-VE"/>
        </w:rPr>
      </w:pPr>
      <w:r w:rsidRPr="000044D6">
        <w:rPr>
          <w:noProof/>
          <w:lang w:val="es-VE"/>
        </w:rPr>
        <w:t>A. q</w:t>
      </w:r>
      <w:r>
        <w:rPr>
          <w:noProof/>
          <w:lang w:val="es-VE"/>
        </w:rPr>
        <w:t>uan hệ giữa vật chất và ý thức</w:t>
      </w:r>
      <w:r w:rsidRPr="000044D6">
        <w:rPr>
          <w:noProof/>
          <w:lang w:val="es-VE"/>
        </w:rPr>
        <w:tab/>
        <w:t xml:space="preserve">        </w:t>
      </w:r>
      <w:r w:rsidRPr="000044D6">
        <w:rPr>
          <w:noProof/>
          <w:lang w:val="es-VE"/>
        </w:rPr>
        <w:tab/>
        <w:t xml:space="preserve">B. </w:t>
      </w:r>
      <w:r>
        <w:rPr>
          <w:noProof/>
          <w:lang w:val="es-VE"/>
        </w:rPr>
        <w:t>quan hệ giữa vật chất và  vận động</w:t>
      </w:r>
    </w:p>
    <w:p w:rsidR="00F7649D" w:rsidRPr="00F7649D" w:rsidRDefault="00F7649D" w:rsidP="00F7649D">
      <w:pPr>
        <w:ind w:firstLine="720"/>
        <w:jc w:val="both"/>
        <w:rPr>
          <w:noProof/>
          <w:lang w:val="es-VE"/>
        </w:rPr>
      </w:pPr>
      <w:r w:rsidRPr="000044D6">
        <w:rPr>
          <w:noProof/>
          <w:lang w:val="es-VE"/>
        </w:rPr>
        <w:t>C. Quan hệ g</w:t>
      </w:r>
      <w:r>
        <w:rPr>
          <w:noProof/>
          <w:lang w:val="es-VE"/>
        </w:rPr>
        <w:t>iữa lí luận và thực tiễn</w:t>
      </w:r>
      <w:r>
        <w:rPr>
          <w:noProof/>
          <w:lang w:val="es-VE"/>
        </w:rPr>
        <w:tab/>
        <w:t xml:space="preserve">     </w:t>
      </w:r>
      <w:r>
        <w:rPr>
          <w:noProof/>
          <w:lang w:val="es-VE"/>
        </w:rPr>
        <w:tab/>
        <w:t>D</w:t>
      </w:r>
      <w:r w:rsidRPr="000044D6">
        <w:rPr>
          <w:noProof/>
          <w:lang w:val="es-VE"/>
        </w:rPr>
        <w:t>. quan hệ giữa phép biện chứng và phép siêu hình</w:t>
      </w:r>
    </w:p>
    <w:p w:rsidR="00F7649D" w:rsidRPr="000044D6" w:rsidRDefault="00F7649D" w:rsidP="00F7649D">
      <w:pPr>
        <w:jc w:val="both"/>
        <w:rPr>
          <w:noProof/>
          <w:lang w:val="es-VE"/>
        </w:rPr>
      </w:pPr>
      <w:r>
        <w:rPr>
          <w:b/>
          <w:noProof/>
          <w:lang w:val="es-VE"/>
        </w:rPr>
        <w:t>Câu 2</w:t>
      </w:r>
      <w:r w:rsidRPr="000044D6">
        <w:rPr>
          <w:b/>
          <w:noProof/>
          <w:lang w:val="es-VE"/>
        </w:rPr>
        <w:t xml:space="preserve">: </w:t>
      </w:r>
      <w:r w:rsidRPr="000044D6">
        <w:rPr>
          <w:noProof/>
          <w:lang w:val="es-VE"/>
        </w:rPr>
        <w:t xml:space="preserve">Quan niệm cho rằng </w:t>
      </w:r>
      <w:r w:rsidRPr="000044D6">
        <w:rPr>
          <w:i/>
          <w:noProof/>
          <w:lang w:val="es-VE"/>
        </w:rPr>
        <w:t>ý thức là cái có trước và là cái sản sinh ra giới tự nhiên, sản sinh ra vạn vật, muôn loài</w:t>
      </w:r>
      <w:r w:rsidRPr="000044D6">
        <w:rPr>
          <w:noProof/>
          <w:lang w:val="es-VE"/>
        </w:rPr>
        <w:t xml:space="preserve"> thuộc thế giới qua</w:t>
      </w:r>
      <w:r w:rsidR="00FC3B71">
        <w:rPr>
          <w:noProof/>
          <w:lang w:val="es-VE"/>
        </w:rPr>
        <w:t>n của trường phái triết học nào</w:t>
      </w:r>
      <w:r w:rsidRPr="000044D6">
        <w:rPr>
          <w:noProof/>
          <w:lang w:val="es-VE"/>
        </w:rPr>
        <w:t>?</w:t>
      </w:r>
    </w:p>
    <w:p w:rsidR="00F7649D" w:rsidRPr="000044D6" w:rsidRDefault="00F7649D" w:rsidP="00F7649D">
      <w:pPr>
        <w:ind w:firstLine="720"/>
        <w:jc w:val="both"/>
        <w:rPr>
          <w:noProof/>
          <w:lang w:val="es-VE"/>
        </w:rPr>
      </w:pPr>
      <w:r>
        <w:rPr>
          <w:noProof/>
          <w:lang w:val="es-VE"/>
        </w:rPr>
        <w:t>A. Duy tâm</w:t>
      </w:r>
      <w:r>
        <w:rPr>
          <w:noProof/>
          <w:lang w:val="es-VE"/>
        </w:rPr>
        <w:tab/>
      </w:r>
      <w:r>
        <w:rPr>
          <w:noProof/>
          <w:lang w:val="es-VE"/>
        </w:rPr>
        <w:tab/>
        <w:t>B. Duy vật</w:t>
      </w:r>
      <w:r w:rsidRPr="000044D6">
        <w:rPr>
          <w:noProof/>
          <w:lang w:val="es-VE"/>
        </w:rPr>
        <w:tab/>
      </w:r>
      <w:r w:rsidRPr="000044D6">
        <w:rPr>
          <w:noProof/>
          <w:lang w:val="es-VE"/>
        </w:rPr>
        <w:tab/>
        <w:t>C. Nhị nguyên luận</w:t>
      </w:r>
      <w:r w:rsidRPr="000044D6">
        <w:rPr>
          <w:noProof/>
          <w:lang w:val="es-VE"/>
        </w:rPr>
        <w:tab/>
      </w:r>
      <w:r w:rsidRPr="000044D6">
        <w:rPr>
          <w:noProof/>
          <w:lang w:val="es-VE"/>
        </w:rPr>
        <w:tab/>
        <w:t>D.Biện chứng</w:t>
      </w:r>
    </w:p>
    <w:p w:rsidR="00F7649D" w:rsidRPr="000044D6" w:rsidRDefault="00F7649D" w:rsidP="00F7649D">
      <w:pPr>
        <w:jc w:val="both"/>
        <w:rPr>
          <w:noProof/>
          <w:lang w:val="es-VE"/>
        </w:rPr>
      </w:pPr>
      <w:r>
        <w:rPr>
          <w:b/>
          <w:noProof/>
          <w:lang w:val="es-VE"/>
        </w:rPr>
        <w:t>Câu 3</w:t>
      </w:r>
      <w:r w:rsidRPr="000044D6">
        <w:rPr>
          <w:b/>
          <w:noProof/>
          <w:lang w:val="es-VE"/>
        </w:rPr>
        <w:t>:</w:t>
      </w:r>
      <w:r w:rsidRPr="000044D6">
        <w:rPr>
          <w:noProof/>
          <w:lang w:val="es-VE"/>
        </w:rPr>
        <w:t xml:space="preserve"> Triết học Mác được coi là chủ nghĩa duy vật biện chứng vì trong triết học Mác,…</w:t>
      </w:r>
    </w:p>
    <w:p w:rsidR="00F7649D" w:rsidRPr="000044D6" w:rsidRDefault="00F7649D" w:rsidP="00F7649D">
      <w:pPr>
        <w:ind w:firstLine="720"/>
        <w:jc w:val="both"/>
        <w:rPr>
          <w:noProof/>
          <w:lang w:val="es-VE"/>
        </w:rPr>
      </w:pPr>
      <w:r w:rsidRPr="000044D6">
        <w:rPr>
          <w:noProof/>
          <w:lang w:val="es-VE"/>
        </w:rPr>
        <w:t xml:space="preserve">A. Thế giới quan duy vật và phương pháp luận biện chứng thống nhất hữu cơ với nhau </w:t>
      </w:r>
    </w:p>
    <w:p w:rsidR="00F7649D" w:rsidRPr="000044D6" w:rsidRDefault="00F7649D" w:rsidP="00F7649D">
      <w:pPr>
        <w:ind w:firstLine="720"/>
        <w:jc w:val="both"/>
        <w:rPr>
          <w:noProof/>
          <w:lang w:val="es-VE"/>
        </w:rPr>
      </w:pPr>
      <w:r w:rsidRPr="000044D6">
        <w:rPr>
          <w:noProof/>
          <w:lang w:val="es-VE"/>
        </w:rPr>
        <w:t>B. Thế giới quan duy tâm và phương pháp luận siêu hình thống nhất hữu cơ với nhau</w:t>
      </w:r>
    </w:p>
    <w:p w:rsidR="00F7649D" w:rsidRPr="000044D6" w:rsidRDefault="00F7649D" w:rsidP="00F7649D">
      <w:pPr>
        <w:ind w:firstLine="720"/>
        <w:jc w:val="both"/>
        <w:rPr>
          <w:noProof/>
          <w:lang w:val="es-VE"/>
        </w:rPr>
      </w:pPr>
      <w:r w:rsidRPr="000044D6">
        <w:rPr>
          <w:noProof/>
          <w:lang w:val="es-VE"/>
        </w:rPr>
        <w:t>C. Thế giới quan duy vật và phương pháp luận siêu hình thống nhất hữu cơ với nhau</w:t>
      </w:r>
    </w:p>
    <w:p w:rsidR="00F7649D" w:rsidRPr="000044D6" w:rsidRDefault="00F7649D" w:rsidP="00F7649D">
      <w:pPr>
        <w:ind w:firstLine="720"/>
        <w:jc w:val="both"/>
        <w:rPr>
          <w:noProof/>
          <w:lang w:val="es-VE"/>
        </w:rPr>
      </w:pPr>
      <w:r w:rsidRPr="000044D6">
        <w:rPr>
          <w:noProof/>
          <w:lang w:val="es-VE"/>
        </w:rPr>
        <w:t>D. Thế giới quan duy tâm và phương pháp luận biện chứng thống nhất hữu cơ với nhau.</w:t>
      </w:r>
    </w:p>
    <w:p w:rsidR="00F7649D" w:rsidRPr="000044D6" w:rsidRDefault="00F7649D" w:rsidP="00F7649D">
      <w:pPr>
        <w:jc w:val="both"/>
        <w:rPr>
          <w:noProof/>
          <w:lang w:val="es-VE"/>
        </w:rPr>
      </w:pPr>
      <w:r w:rsidRPr="000044D6">
        <w:rPr>
          <w:b/>
          <w:noProof/>
          <w:lang w:val="es-VE"/>
        </w:rPr>
        <w:t>Câu 4:</w:t>
      </w:r>
      <w:r w:rsidRPr="000044D6">
        <w:rPr>
          <w:noProof/>
          <w:lang w:val="es-VE"/>
        </w:rPr>
        <w:t xml:space="preserve"> Đối tượng nghiên cứu của triết học là</w:t>
      </w:r>
    </w:p>
    <w:p w:rsidR="00F7649D" w:rsidRDefault="00F7649D" w:rsidP="00F7649D">
      <w:pPr>
        <w:numPr>
          <w:ilvl w:val="0"/>
          <w:numId w:val="1"/>
        </w:numPr>
        <w:jc w:val="both"/>
        <w:rPr>
          <w:noProof/>
          <w:lang w:val="es-VE"/>
        </w:rPr>
      </w:pPr>
      <w:r w:rsidRPr="000044D6">
        <w:rPr>
          <w:noProof/>
          <w:lang w:val="es-VE"/>
        </w:rPr>
        <w:t>sự vận động  và phát triển của sự vật và hiện tượng</w:t>
      </w:r>
      <w:r w:rsidRPr="000044D6">
        <w:rPr>
          <w:noProof/>
          <w:lang w:val="es-VE"/>
        </w:rPr>
        <w:tab/>
      </w:r>
      <w:r w:rsidRPr="000044D6">
        <w:rPr>
          <w:noProof/>
          <w:lang w:val="es-VE"/>
        </w:rPr>
        <w:tab/>
      </w:r>
    </w:p>
    <w:p w:rsidR="00F7649D" w:rsidRPr="000044D6" w:rsidRDefault="00F7649D" w:rsidP="00F7649D">
      <w:pPr>
        <w:numPr>
          <w:ilvl w:val="0"/>
          <w:numId w:val="1"/>
        </w:numPr>
        <w:jc w:val="both"/>
        <w:rPr>
          <w:noProof/>
          <w:lang w:val="es-VE"/>
        </w:rPr>
      </w:pPr>
      <w:r w:rsidRPr="000044D6">
        <w:rPr>
          <w:noProof/>
          <w:lang w:val="es-VE"/>
        </w:rPr>
        <w:t>B. khoa học tự nhiên, khoa học xã hội</w:t>
      </w:r>
    </w:p>
    <w:p w:rsidR="00F7649D" w:rsidRDefault="00F7649D" w:rsidP="00F7649D">
      <w:pPr>
        <w:numPr>
          <w:ilvl w:val="0"/>
          <w:numId w:val="4"/>
        </w:numPr>
        <w:jc w:val="both"/>
        <w:rPr>
          <w:noProof/>
          <w:lang w:val="es-VE"/>
        </w:rPr>
      </w:pPr>
      <w:r w:rsidRPr="000044D6">
        <w:rPr>
          <w:noProof/>
          <w:lang w:val="es-VE"/>
        </w:rPr>
        <w:t>những vấn đề cụ thể</w:t>
      </w:r>
      <w:r w:rsidRPr="000044D6">
        <w:rPr>
          <w:noProof/>
          <w:lang w:val="es-VE"/>
        </w:rPr>
        <w:tab/>
      </w:r>
    </w:p>
    <w:p w:rsidR="00F7649D" w:rsidRPr="000044D6" w:rsidRDefault="00F7649D" w:rsidP="00F7649D">
      <w:pPr>
        <w:ind w:left="720"/>
        <w:jc w:val="both"/>
        <w:rPr>
          <w:noProof/>
          <w:lang w:val="es-VE"/>
        </w:rPr>
      </w:pPr>
      <w:r w:rsidRPr="000044D6">
        <w:rPr>
          <w:noProof/>
          <w:lang w:val="es-VE"/>
        </w:rPr>
        <w:t>D. đối tượng khác</w:t>
      </w:r>
    </w:p>
    <w:p w:rsidR="00F7649D" w:rsidRPr="000044D6" w:rsidRDefault="00F7649D" w:rsidP="00F7649D">
      <w:pPr>
        <w:jc w:val="both"/>
        <w:rPr>
          <w:noProof/>
          <w:lang w:val="es-VE"/>
        </w:rPr>
      </w:pPr>
      <w:r w:rsidRPr="000044D6">
        <w:rPr>
          <w:b/>
          <w:noProof/>
          <w:lang w:val="es-VE"/>
        </w:rPr>
        <w:t>Câu 5:</w:t>
      </w:r>
      <w:r w:rsidRPr="000044D6">
        <w:rPr>
          <w:noProof/>
          <w:lang w:val="es-VE"/>
        </w:rPr>
        <w:t xml:space="preserve"> Trong những quan niệm sau, quan niệm nào có lập trường triết học duy vật</w:t>
      </w:r>
    </w:p>
    <w:p w:rsidR="00F7649D" w:rsidRPr="000044D6" w:rsidRDefault="00F7649D" w:rsidP="00F7649D">
      <w:pPr>
        <w:numPr>
          <w:ilvl w:val="0"/>
          <w:numId w:val="2"/>
        </w:numPr>
        <w:jc w:val="both"/>
        <w:rPr>
          <w:noProof/>
          <w:lang w:val="es-VE"/>
        </w:rPr>
      </w:pPr>
      <w:r w:rsidRPr="000044D6">
        <w:rPr>
          <w:noProof/>
          <w:lang w:val="es-VE"/>
        </w:rPr>
        <w:t>Giới tự nhiên không có cơ sở để tạo ra tinh thần</w:t>
      </w:r>
    </w:p>
    <w:p w:rsidR="00F7649D" w:rsidRPr="000044D6" w:rsidRDefault="00F7649D" w:rsidP="00F7649D">
      <w:pPr>
        <w:ind w:firstLine="720"/>
        <w:jc w:val="both"/>
        <w:rPr>
          <w:noProof/>
          <w:lang w:val="es-VE"/>
        </w:rPr>
      </w:pPr>
      <w:r w:rsidRPr="000044D6">
        <w:rPr>
          <w:noProof/>
          <w:lang w:val="es-VE"/>
        </w:rPr>
        <w:t>B. Giới tự nhiên có trước để tạo ra tinh thần</w:t>
      </w:r>
    </w:p>
    <w:p w:rsidR="00F7649D" w:rsidRPr="000044D6" w:rsidRDefault="00F7649D" w:rsidP="00F7649D">
      <w:pPr>
        <w:jc w:val="both"/>
        <w:rPr>
          <w:noProof/>
          <w:lang w:val="es-VE"/>
        </w:rPr>
      </w:pPr>
      <w:r w:rsidRPr="000044D6">
        <w:rPr>
          <w:noProof/>
          <w:lang w:val="es-VE"/>
        </w:rPr>
        <w:tab/>
        <w:t>C. Ý thức là cái có trước sản sinh ra vật chất</w:t>
      </w:r>
    </w:p>
    <w:p w:rsidR="00F7649D" w:rsidRPr="000044D6" w:rsidRDefault="00F7649D" w:rsidP="00F7649D">
      <w:pPr>
        <w:jc w:val="both"/>
        <w:rPr>
          <w:noProof/>
          <w:lang w:val="es-VE"/>
        </w:rPr>
      </w:pPr>
      <w:r w:rsidRPr="000044D6">
        <w:rPr>
          <w:noProof/>
          <w:lang w:val="es-VE"/>
        </w:rPr>
        <w:tab/>
        <w:t>D. Tinh thần tồn tại trước tự nhiên</w:t>
      </w:r>
    </w:p>
    <w:p w:rsidR="00F7649D" w:rsidRPr="000044D6" w:rsidRDefault="00F7649D" w:rsidP="00F7649D">
      <w:pPr>
        <w:jc w:val="both"/>
        <w:rPr>
          <w:noProof/>
          <w:lang w:val="es-VE"/>
        </w:rPr>
      </w:pPr>
      <w:r w:rsidRPr="000044D6">
        <w:rPr>
          <w:b/>
          <w:noProof/>
          <w:lang w:val="es-VE"/>
        </w:rPr>
        <w:t>Câu 6</w:t>
      </w:r>
      <w:r w:rsidRPr="000044D6">
        <w:rPr>
          <w:noProof/>
          <w:lang w:val="es-VE"/>
        </w:rPr>
        <w:t>: Vai trò của triết học là</w:t>
      </w:r>
    </w:p>
    <w:p w:rsidR="00F7649D" w:rsidRPr="000044D6" w:rsidRDefault="00F7649D" w:rsidP="00F7649D">
      <w:pPr>
        <w:numPr>
          <w:ilvl w:val="0"/>
          <w:numId w:val="3"/>
        </w:numPr>
        <w:jc w:val="both"/>
        <w:rPr>
          <w:noProof/>
          <w:lang w:val="es-VE"/>
        </w:rPr>
      </w:pPr>
      <w:r w:rsidRPr="000044D6">
        <w:rPr>
          <w:noProof/>
          <w:lang w:val="es-VE"/>
        </w:rPr>
        <w:t>hệ thống các quan điểm lí luận chung nhất về thế giới</w:t>
      </w:r>
    </w:p>
    <w:p w:rsidR="00F7649D" w:rsidRPr="000044D6" w:rsidRDefault="00F7649D" w:rsidP="00F7649D">
      <w:pPr>
        <w:numPr>
          <w:ilvl w:val="0"/>
          <w:numId w:val="3"/>
        </w:numPr>
        <w:jc w:val="both"/>
        <w:rPr>
          <w:noProof/>
          <w:lang w:val="es-VE"/>
        </w:rPr>
      </w:pPr>
      <w:r w:rsidRPr="000044D6">
        <w:rPr>
          <w:noProof/>
          <w:lang w:val="es-VE"/>
        </w:rPr>
        <w:t>thế giới quan và phương pháp luận chung cho mọi hoạt động</w:t>
      </w:r>
    </w:p>
    <w:p w:rsidR="00F7649D" w:rsidRPr="000044D6" w:rsidRDefault="00F7649D" w:rsidP="00F7649D">
      <w:pPr>
        <w:numPr>
          <w:ilvl w:val="0"/>
          <w:numId w:val="3"/>
        </w:numPr>
        <w:jc w:val="both"/>
        <w:rPr>
          <w:noProof/>
          <w:lang w:val="es-VE"/>
        </w:rPr>
      </w:pPr>
      <w:r w:rsidRPr="000044D6">
        <w:rPr>
          <w:noProof/>
          <w:lang w:val="es-VE"/>
        </w:rPr>
        <w:t>vấn đề quan hệ giữa tư du  và tồn tại</w:t>
      </w:r>
    </w:p>
    <w:p w:rsidR="00F7649D" w:rsidRPr="000044D6" w:rsidRDefault="00F7649D" w:rsidP="00F7649D">
      <w:pPr>
        <w:ind w:left="720"/>
        <w:jc w:val="both"/>
        <w:rPr>
          <w:noProof/>
          <w:lang w:val="es-VE"/>
        </w:rPr>
      </w:pPr>
      <w:r w:rsidRPr="000044D6">
        <w:rPr>
          <w:noProof/>
          <w:lang w:val="es-VE"/>
        </w:rPr>
        <w:t>D. khoa học nghiên cứu</w:t>
      </w:r>
    </w:p>
    <w:p w:rsidR="00F7649D" w:rsidRPr="000044D6" w:rsidRDefault="00F7649D" w:rsidP="00F7649D">
      <w:pPr>
        <w:jc w:val="both"/>
        <w:rPr>
          <w:noProof/>
          <w:lang w:val="es-VE"/>
        </w:rPr>
      </w:pPr>
      <w:r w:rsidRPr="000044D6">
        <w:rPr>
          <w:b/>
          <w:noProof/>
          <w:lang w:val="es-VE"/>
        </w:rPr>
        <w:t>Câu 7:</w:t>
      </w:r>
      <w:r w:rsidRPr="000044D6">
        <w:rPr>
          <w:noProof/>
          <w:lang w:val="es-VE"/>
        </w:rPr>
        <w:t xml:space="preserve"> Ở các ví dụ sau, ví d</w:t>
      </w:r>
      <w:r w:rsidR="00FC3B71">
        <w:rPr>
          <w:noProof/>
          <w:lang w:val="es-VE"/>
        </w:rPr>
        <w:t>ụ nào thuộc kiến thức triết học</w:t>
      </w:r>
      <w:r w:rsidRPr="000044D6">
        <w:rPr>
          <w:noProof/>
          <w:lang w:val="es-VE"/>
        </w:rPr>
        <w:t>?</w:t>
      </w:r>
    </w:p>
    <w:p w:rsidR="00F7649D" w:rsidRPr="000044D6" w:rsidRDefault="00F7649D" w:rsidP="00F7649D">
      <w:pPr>
        <w:ind w:firstLine="720"/>
        <w:jc w:val="both"/>
        <w:rPr>
          <w:noProof/>
          <w:lang w:val="es-VE"/>
        </w:rPr>
      </w:pPr>
      <w:r w:rsidRPr="000044D6">
        <w:rPr>
          <w:noProof/>
          <w:lang w:val="es-VE"/>
        </w:rPr>
        <w:t>A. Trong một tam giác vuông, bình phương cạnh huyền bằng tổng bình phương hai cạnh góc vuông</w:t>
      </w:r>
    </w:p>
    <w:p w:rsidR="00F7649D" w:rsidRPr="000044D6" w:rsidRDefault="00F7649D" w:rsidP="00F7649D">
      <w:pPr>
        <w:jc w:val="both"/>
        <w:rPr>
          <w:noProof/>
          <w:lang w:val="es-VE"/>
        </w:rPr>
      </w:pPr>
      <w:r w:rsidRPr="000044D6">
        <w:rPr>
          <w:noProof/>
          <w:lang w:val="es-VE"/>
        </w:rPr>
        <w:t xml:space="preserve"> </w:t>
      </w:r>
      <w:r w:rsidRPr="000044D6">
        <w:rPr>
          <w:noProof/>
          <w:lang w:val="es-VE"/>
        </w:rPr>
        <w:tab/>
        <w:t>B. Mọi sự vật hiện tượng đều có quan hệ nhân quả.</w:t>
      </w:r>
    </w:p>
    <w:p w:rsidR="00F7649D" w:rsidRPr="000044D6" w:rsidRDefault="00F7649D" w:rsidP="00F7649D">
      <w:pPr>
        <w:ind w:firstLine="720"/>
        <w:jc w:val="both"/>
        <w:rPr>
          <w:noProof/>
          <w:lang w:val="es-VE"/>
        </w:rPr>
      </w:pPr>
      <w:r w:rsidRPr="000044D6">
        <w:rPr>
          <w:noProof/>
          <w:lang w:val="es-VE"/>
        </w:rPr>
        <w:t>C. Cạnh tranh là một quy luật tất yếu của mọi nền sản xuất hàng hoá</w:t>
      </w:r>
    </w:p>
    <w:p w:rsidR="00F7649D" w:rsidRPr="000044D6" w:rsidRDefault="00F7649D" w:rsidP="00F7649D">
      <w:pPr>
        <w:ind w:firstLine="720"/>
        <w:jc w:val="both"/>
        <w:rPr>
          <w:noProof/>
          <w:lang w:val="es-VE"/>
        </w:rPr>
      </w:pPr>
      <w:r w:rsidRPr="000044D6">
        <w:rPr>
          <w:noProof/>
          <w:lang w:val="es-VE"/>
        </w:rPr>
        <w:t>D. Không có sách thì không có kiến thức, không có kiến thức thì không có CNXH.</w:t>
      </w:r>
    </w:p>
    <w:p w:rsidR="00F7649D" w:rsidRPr="005D1B4E" w:rsidRDefault="00F7649D" w:rsidP="00F7649D">
      <w:pPr>
        <w:jc w:val="both"/>
        <w:rPr>
          <w:lang w:val="es-VE"/>
        </w:rPr>
      </w:pPr>
      <w:r w:rsidRPr="005D1B4E">
        <w:rPr>
          <w:b/>
          <w:lang w:val="es-VE"/>
        </w:rPr>
        <w:t>Câu 8:</w:t>
      </w:r>
      <w:r w:rsidRPr="005D1B4E">
        <w:rPr>
          <w:lang w:val="es-VE"/>
        </w:rPr>
        <w:t xml:space="preserve"> Mọi sự biến đổi nói chung của các sự vật, hiện tượng trong giới tự nhiên và xã hội là </w:t>
      </w:r>
    </w:p>
    <w:p w:rsidR="00F7649D" w:rsidRPr="005D1B4E" w:rsidRDefault="00F7649D" w:rsidP="00F7649D">
      <w:pPr>
        <w:ind w:firstLine="720"/>
        <w:jc w:val="both"/>
        <w:rPr>
          <w:lang w:val="es-VE"/>
        </w:rPr>
      </w:pPr>
      <w:r w:rsidRPr="005D1B4E">
        <w:rPr>
          <w:lang w:val="es-VE"/>
        </w:rPr>
        <w:t>A. Sự phát triển</w:t>
      </w:r>
      <w:r w:rsidRPr="005D1B4E">
        <w:rPr>
          <w:lang w:val="es-VE"/>
        </w:rPr>
        <w:tab/>
        <w:t xml:space="preserve">   B. Sự vận động</w:t>
      </w:r>
      <w:r w:rsidRPr="005D1B4E">
        <w:rPr>
          <w:b/>
          <w:lang w:val="es-VE"/>
        </w:rPr>
        <w:tab/>
      </w:r>
      <w:r w:rsidRPr="005D1B4E">
        <w:rPr>
          <w:lang w:val="es-VE"/>
        </w:rPr>
        <w:t>C. Mâu thuẫn</w:t>
      </w:r>
      <w:r w:rsidRPr="005D1B4E">
        <w:rPr>
          <w:lang w:val="es-VE"/>
        </w:rPr>
        <w:tab/>
        <w:t xml:space="preserve">    D. Sự đấu tranh</w:t>
      </w:r>
    </w:p>
    <w:p w:rsidR="00F7649D" w:rsidRPr="00FC3B71" w:rsidRDefault="00F7649D" w:rsidP="00F7649D">
      <w:pPr>
        <w:jc w:val="both"/>
        <w:rPr>
          <w:lang w:val="es-VE"/>
        </w:rPr>
      </w:pPr>
      <w:r w:rsidRPr="00FC3B71">
        <w:rPr>
          <w:b/>
          <w:lang w:val="es-VE"/>
        </w:rPr>
        <w:t>Câu 9:</w:t>
      </w:r>
      <w:r w:rsidRPr="00FC3B71">
        <w:rPr>
          <w:lang w:val="es-VE"/>
        </w:rPr>
        <w:t xml:space="preserve"> Cây ra hoa kết tr</w:t>
      </w:r>
      <w:r w:rsidR="00FC3B71" w:rsidRPr="00FC3B71">
        <w:rPr>
          <w:lang w:val="es-VE"/>
        </w:rPr>
        <w:t>ái thuộc hình thức vận động nào</w:t>
      </w:r>
      <w:r w:rsidRPr="00FC3B71">
        <w:rPr>
          <w:lang w:val="es-VE"/>
        </w:rPr>
        <w:t>?</w:t>
      </w:r>
    </w:p>
    <w:p w:rsidR="00F7649D" w:rsidRPr="000044D6" w:rsidRDefault="00F7649D" w:rsidP="00F7649D">
      <w:pPr>
        <w:ind w:firstLine="720"/>
        <w:jc w:val="both"/>
      </w:pPr>
      <w:r w:rsidRPr="000044D6">
        <w:t>A. Hoá học</w:t>
      </w:r>
      <w:r w:rsidRPr="000044D6">
        <w:tab/>
      </w:r>
      <w:r w:rsidRPr="000044D6">
        <w:tab/>
        <w:t>B.</w:t>
      </w:r>
      <w:r w:rsidRPr="004E3919">
        <w:t xml:space="preserve"> </w:t>
      </w:r>
      <w:r w:rsidRPr="000044D6">
        <w:t>Vật lý</w:t>
      </w:r>
      <w:r w:rsidRPr="000044D6">
        <w:tab/>
      </w:r>
      <w:r w:rsidRPr="000044D6">
        <w:tab/>
        <w:t>C. Sinh học</w:t>
      </w:r>
      <w:r>
        <w:tab/>
      </w:r>
      <w:r>
        <w:tab/>
        <w:t>D</w:t>
      </w:r>
      <w:r w:rsidRPr="000044D6">
        <w:t>. Cơ học</w:t>
      </w:r>
    </w:p>
    <w:p w:rsidR="00F7649D" w:rsidRPr="000044D6" w:rsidRDefault="00F7649D" w:rsidP="00F7649D">
      <w:pPr>
        <w:jc w:val="both"/>
      </w:pPr>
      <w:r w:rsidRPr="000044D6">
        <w:rPr>
          <w:b/>
        </w:rPr>
        <w:t>Câu 10:</w:t>
      </w:r>
      <w:r w:rsidRPr="000044D6">
        <w:t xml:space="preserve"> Hiện tượng thanh sắt bị </w:t>
      </w:r>
      <w:proofErr w:type="gramStart"/>
      <w:r w:rsidRPr="000044D6">
        <w:t>han</w:t>
      </w:r>
      <w:proofErr w:type="gramEnd"/>
      <w:r w:rsidRPr="000044D6">
        <w:t xml:space="preserve"> </w:t>
      </w:r>
      <w:r w:rsidR="00FC3B71">
        <w:t>gỉ thuộc hình thức vận động nào</w:t>
      </w:r>
      <w:r w:rsidRPr="000044D6">
        <w:t>?</w:t>
      </w:r>
    </w:p>
    <w:p w:rsidR="00F7649D" w:rsidRPr="000044D6" w:rsidRDefault="00F7649D" w:rsidP="00F7649D">
      <w:pPr>
        <w:ind w:firstLine="720"/>
        <w:jc w:val="both"/>
      </w:pPr>
      <w:r w:rsidRPr="000044D6">
        <w:t>A. Cơ học</w:t>
      </w:r>
      <w:r w:rsidRPr="000044D6">
        <w:tab/>
      </w:r>
      <w:r w:rsidRPr="000044D6">
        <w:tab/>
        <w:t>B. Vật lý</w:t>
      </w:r>
      <w:r w:rsidRPr="000044D6">
        <w:tab/>
      </w:r>
      <w:r w:rsidRPr="000044D6">
        <w:tab/>
        <w:t>C. Hoá học</w:t>
      </w:r>
      <w:r w:rsidRPr="000044D6">
        <w:tab/>
      </w:r>
      <w:r w:rsidRPr="000044D6">
        <w:tab/>
        <w:t>D. Sinh học</w:t>
      </w:r>
    </w:p>
    <w:p w:rsidR="00F7649D" w:rsidRPr="000044D6" w:rsidRDefault="00F7649D" w:rsidP="00F7649D">
      <w:pPr>
        <w:jc w:val="both"/>
      </w:pPr>
      <w:r w:rsidRPr="000044D6">
        <w:rPr>
          <w:b/>
        </w:rPr>
        <w:lastRenderedPageBreak/>
        <w:t>Câu 11:</w:t>
      </w:r>
      <w:r w:rsidRPr="000044D6">
        <w:t xml:space="preserve"> Hiểu như thế nào là </w:t>
      </w:r>
      <w:r w:rsidRPr="000044D6">
        <w:rPr>
          <w:b/>
        </w:rPr>
        <w:t>không</w:t>
      </w:r>
      <w:r w:rsidRPr="000044D6">
        <w:t xml:space="preserve"> đúng về sự thống nhất giữa các mặt </w:t>
      </w:r>
      <w:r w:rsidR="00FC3B71">
        <w:t>đối lập của mâu thuẫn triết học</w:t>
      </w:r>
      <w:bookmarkStart w:id="0" w:name="_GoBack"/>
      <w:bookmarkEnd w:id="0"/>
      <w:r w:rsidRPr="000044D6">
        <w:t>?</w:t>
      </w:r>
    </w:p>
    <w:p w:rsidR="00F7649D" w:rsidRPr="000044D6" w:rsidRDefault="00F7649D" w:rsidP="00F7649D">
      <w:pPr>
        <w:ind w:firstLine="720"/>
        <w:jc w:val="both"/>
      </w:pPr>
      <w:r w:rsidRPr="000044D6">
        <w:t>A. Hai mặt đối lập cùng tồn tại trong một chỉnh thể</w:t>
      </w:r>
    </w:p>
    <w:p w:rsidR="00F7649D" w:rsidRPr="000044D6" w:rsidRDefault="00F7649D" w:rsidP="00F7649D">
      <w:pPr>
        <w:ind w:firstLine="720"/>
        <w:jc w:val="both"/>
      </w:pPr>
      <w:r w:rsidRPr="000044D6">
        <w:t>B. Hai mặt đối lập liên hệ, gắn bó với nhau, làm tiền đề tồn tại cho nhau</w:t>
      </w:r>
    </w:p>
    <w:p w:rsidR="00F7649D" w:rsidRPr="000044D6" w:rsidRDefault="00FC3B71" w:rsidP="00F7649D">
      <w:pPr>
        <w:ind w:firstLine="720"/>
        <w:jc w:val="both"/>
      </w:pPr>
      <w:r>
        <w:t xml:space="preserve">C. Không có mặt này thì </w:t>
      </w:r>
      <w:r w:rsidR="00F7649D" w:rsidRPr="000044D6">
        <w:t xml:space="preserve">có mặt </w:t>
      </w:r>
      <w:proofErr w:type="gramStart"/>
      <w:r w:rsidR="00F7649D" w:rsidRPr="000044D6">
        <w:t>kia</w:t>
      </w:r>
      <w:proofErr w:type="gramEnd"/>
    </w:p>
    <w:p w:rsidR="00F7649D" w:rsidRPr="000044D6" w:rsidRDefault="00F7649D" w:rsidP="00F7649D">
      <w:pPr>
        <w:ind w:firstLine="720"/>
        <w:jc w:val="both"/>
      </w:pPr>
      <w:r w:rsidRPr="000044D6">
        <w:t>D. Hai mặt đối lập hợp lại thành một khối thống nhất.</w:t>
      </w:r>
    </w:p>
    <w:p w:rsidR="00F7649D" w:rsidRPr="000044D6" w:rsidRDefault="00F7649D" w:rsidP="00F7649D">
      <w:pPr>
        <w:jc w:val="both"/>
      </w:pPr>
      <w:r w:rsidRPr="000044D6">
        <w:rPr>
          <w:b/>
        </w:rPr>
        <w:t>Câu 12:</w:t>
      </w:r>
      <w:r w:rsidRPr="000044D6">
        <w:t xml:space="preserve"> Hiểu như thế nào</w:t>
      </w:r>
      <w:r w:rsidR="00FC3B71">
        <w:t xml:space="preserve"> là đúng về mâu thuẫn triết học</w:t>
      </w:r>
      <w:r w:rsidRPr="000044D6">
        <w:t>?</w:t>
      </w:r>
    </w:p>
    <w:p w:rsidR="00F7649D" w:rsidRPr="000044D6" w:rsidRDefault="00F7649D" w:rsidP="00F7649D">
      <w:pPr>
        <w:ind w:firstLine="720"/>
        <w:jc w:val="both"/>
      </w:pPr>
      <w:r w:rsidRPr="000044D6">
        <w:t>A. Các mặt đối lập không cùng nằm trong một chỉnh thể, một hệ thống</w:t>
      </w:r>
    </w:p>
    <w:p w:rsidR="00F7649D" w:rsidRPr="000044D6" w:rsidRDefault="00F7649D" w:rsidP="00F7649D">
      <w:pPr>
        <w:ind w:firstLine="720"/>
        <w:jc w:val="both"/>
      </w:pPr>
      <w:r w:rsidRPr="000044D6">
        <w:t xml:space="preserve">B. Một mặt đối lập nằm ở sự vật, hiện tượng này, mặt đối lập </w:t>
      </w:r>
      <w:proofErr w:type="gramStart"/>
      <w:r w:rsidRPr="000044D6">
        <w:t>kia</w:t>
      </w:r>
      <w:proofErr w:type="gramEnd"/>
      <w:r w:rsidRPr="000044D6">
        <w:t xml:space="preserve"> nằm ở sự vật, hiện tượng khác </w:t>
      </w:r>
    </w:p>
    <w:p w:rsidR="00F7649D" w:rsidRPr="000044D6" w:rsidRDefault="00F7649D" w:rsidP="00F7649D">
      <w:pPr>
        <w:ind w:firstLine="720"/>
        <w:jc w:val="both"/>
      </w:pPr>
      <w:r w:rsidRPr="000044D6">
        <w:t>C. Hai mặt đối lập phải cùng tồn tại trong một chỉnh thể.</w:t>
      </w:r>
    </w:p>
    <w:p w:rsidR="00F7649D" w:rsidRPr="000044D6" w:rsidRDefault="00F7649D" w:rsidP="00F7649D">
      <w:pPr>
        <w:ind w:firstLine="720"/>
        <w:jc w:val="both"/>
      </w:pPr>
      <w:r w:rsidRPr="000044D6">
        <w:t>D. Hai mặt đối lập cùng tồn tại tách biệt trong một chỉnh thể</w:t>
      </w:r>
    </w:p>
    <w:p w:rsidR="00F7649D" w:rsidRPr="000044D6" w:rsidRDefault="00F7649D" w:rsidP="00F7649D">
      <w:pPr>
        <w:jc w:val="both"/>
      </w:pPr>
      <w:r>
        <w:rPr>
          <w:b/>
        </w:rPr>
        <w:t>Câu 13</w:t>
      </w:r>
      <w:r w:rsidRPr="000044D6">
        <w:rPr>
          <w:b/>
        </w:rPr>
        <w:t>:</w:t>
      </w:r>
      <w:r w:rsidRPr="000044D6">
        <w:t xml:space="preserve"> V.I Lê-nin viết: </w:t>
      </w:r>
      <w:r w:rsidRPr="000044D6">
        <w:rPr>
          <w:i/>
        </w:rPr>
        <w:t xml:space="preserve">“Sự phát triển là một cuộc “đấu tranh” giữa các mặt đối lập”. </w:t>
      </w:r>
      <w:r w:rsidRPr="000044D6">
        <w:t>Câu đó V.I Lê-nin bàn về:</w:t>
      </w:r>
    </w:p>
    <w:p w:rsidR="00F7649D" w:rsidRPr="000044D6" w:rsidRDefault="00F7649D" w:rsidP="00F7649D">
      <w:pPr>
        <w:ind w:firstLine="720"/>
        <w:jc w:val="both"/>
        <w:rPr>
          <w:noProof/>
          <w:lang w:val="es-VE"/>
        </w:rPr>
      </w:pPr>
      <w:r w:rsidRPr="000044D6">
        <w:rPr>
          <w:noProof/>
          <w:lang w:val="es-VE"/>
        </w:rPr>
        <w:t xml:space="preserve">A. Nội dung của sự phát triển  </w:t>
      </w:r>
    </w:p>
    <w:p w:rsidR="00F7649D" w:rsidRPr="000044D6" w:rsidRDefault="00F7649D" w:rsidP="00F7649D">
      <w:pPr>
        <w:ind w:firstLine="720"/>
        <w:jc w:val="both"/>
        <w:rPr>
          <w:noProof/>
          <w:lang w:val="es-VE"/>
        </w:rPr>
      </w:pPr>
      <w:r w:rsidRPr="000044D6">
        <w:rPr>
          <w:noProof/>
          <w:lang w:val="es-VE"/>
        </w:rPr>
        <w:t>B. Điều kiện của sự phát triển.</w:t>
      </w:r>
    </w:p>
    <w:p w:rsidR="00F7649D" w:rsidRPr="000044D6" w:rsidRDefault="00F7649D" w:rsidP="00F7649D">
      <w:pPr>
        <w:ind w:firstLine="720"/>
        <w:jc w:val="both"/>
        <w:rPr>
          <w:noProof/>
          <w:lang w:val="es-VE"/>
        </w:rPr>
      </w:pPr>
      <w:r w:rsidRPr="000044D6">
        <w:rPr>
          <w:noProof/>
          <w:lang w:val="es-VE"/>
        </w:rPr>
        <w:t xml:space="preserve">C. Khuynh hướng vận động và phát triển của sự vật, hiện tượng </w:t>
      </w:r>
    </w:p>
    <w:p w:rsidR="00F7649D" w:rsidRPr="000044D6" w:rsidRDefault="00F7649D" w:rsidP="00F7649D">
      <w:pPr>
        <w:ind w:firstLine="720"/>
        <w:jc w:val="both"/>
        <w:rPr>
          <w:noProof/>
          <w:lang w:val="es-VE"/>
        </w:rPr>
      </w:pPr>
      <w:r w:rsidRPr="000044D6">
        <w:rPr>
          <w:noProof/>
          <w:lang w:val="es-VE"/>
        </w:rPr>
        <w:t xml:space="preserve">D. Nguồn gốc của sự vận động và phát triển của sự vật, hiện tượng </w:t>
      </w:r>
    </w:p>
    <w:p w:rsidR="00F7649D" w:rsidRPr="000044D6" w:rsidRDefault="00F7649D" w:rsidP="00F7649D">
      <w:pPr>
        <w:jc w:val="both"/>
        <w:rPr>
          <w:noProof/>
          <w:lang w:val="es-VE"/>
        </w:rPr>
      </w:pPr>
      <w:r>
        <w:rPr>
          <w:b/>
          <w:noProof/>
          <w:lang w:val="es-VE"/>
        </w:rPr>
        <w:t>Câu 14</w:t>
      </w:r>
      <w:r w:rsidRPr="000044D6">
        <w:rPr>
          <w:b/>
          <w:noProof/>
          <w:lang w:val="es-VE"/>
        </w:rPr>
        <w:t>:</w:t>
      </w:r>
      <w:r w:rsidRPr="000044D6">
        <w:rPr>
          <w:noProof/>
          <w:lang w:val="es-VE"/>
        </w:rPr>
        <w:t xml:space="preserve"> Khái niệm dùng để chỉ </w:t>
      </w:r>
      <w:r w:rsidRPr="000044D6">
        <w:rPr>
          <w:i/>
          <w:noProof/>
          <w:lang w:val="es-VE"/>
        </w:rPr>
        <w:t xml:space="preserve">những thuộc tính cơ bản, vốn có của sự vật, hiện tượng, tiêu biểu cho sự vật, hiện tượng đó và phân biệt nó với cái khác </w:t>
      </w:r>
      <w:r w:rsidRPr="000044D6">
        <w:rPr>
          <w:noProof/>
          <w:lang w:val="es-VE"/>
        </w:rPr>
        <w:t>là</w:t>
      </w:r>
    </w:p>
    <w:p w:rsidR="00F7649D" w:rsidRPr="00F7649D" w:rsidRDefault="00F7649D" w:rsidP="00F7649D">
      <w:pPr>
        <w:ind w:firstLine="720"/>
        <w:jc w:val="both"/>
        <w:rPr>
          <w:noProof/>
          <w:lang w:val="es-VE"/>
        </w:rPr>
      </w:pPr>
      <w:r>
        <w:rPr>
          <w:noProof/>
          <w:lang w:val="es-VE"/>
        </w:rPr>
        <w:t>A. Điểm nút</w:t>
      </w:r>
      <w:r>
        <w:rPr>
          <w:noProof/>
          <w:lang w:val="es-VE"/>
        </w:rPr>
        <w:tab/>
      </w:r>
      <w:r>
        <w:rPr>
          <w:noProof/>
          <w:lang w:val="es-VE"/>
        </w:rPr>
        <w:tab/>
      </w:r>
      <w:r>
        <w:rPr>
          <w:noProof/>
          <w:lang w:val="es-VE"/>
        </w:rPr>
        <w:tab/>
        <w:t>B. Độ</w:t>
      </w:r>
      <w:r>
        <w:rPr>
          <w:noProof/>
          <w:lang w:val="es-VE"/>
        </w:rPr>
        <w:tab/>
      </w:r>
      <w:r>
        <w:rPr>
          <w:noProof/>
          <w:lang w:val="es-VE"/>
        </w:rPr>
        <w:tab/>
      </w:r>
      <w:r>
        <w:rPr>
          <w:noProof/>
          <w:lang w:val="es-VE"/>
        </w:rPr>
        <w:tab/>
        <w:t>C. Lượng</w:t>
      </w:r>
      <w:r>
        <w:rPr>
          <w:noProof/>
          <w:lang w:val="es-VE"/>
        </w:rPr>
        <w:tab/>
      </w:r>
      <w:r>
        <w:rPr>
          <w:noProof/>
          <w:lang w:val="es-VE"/>
        </w:rPr>
        <w:tab/>
        <w:t>D. Chất</w:t>
      </w:r>
    </w:p>
    <w:p w:rsidR="00F7649D" w:rsidRPr="005D1B4E" w:rsidRDefault="00F7649D" w:rsidP="00F7649D">
      <w:pPr>
        <w:jc w:val="both"/>
        <w:rPr>
          <w:lang w:val="es-VE"/>
        </w:rPr>
      </w:pPr>
      <w:r w:rsidRPr="005D1B4E">
        <w:rPr>
          <w:b/>
          <w:lang w:val="es-VE"/>
        </w:rPr>
        <w:t>Câu 15:</w:t>
      </w:r>
      <w:r w:rsidRPr="005D1B4E">
        <w:rPr>
          <w:lang w:val="es-VE"/>
        </w:rPr>
        <w:t xml:space="preserve"> Mâu th</w:t>
      </w:r>
      <w:r w:rsidR="00FC3B71">
        <w:rPr>
          <w:lang w:val="es-VE"/>
        </w:rPr>
        <w:t>uẫn chỉ được giải quyết khi nào</w:t>
      </w:r>
      <w:r w:rsidRPr="005D1B4E">
        <w:rPr>
          <w:lang w:val="es-VE"/>
        </w:rPr>
        <w:t>?</w:t>
      </w:r>
    </w:p>
    <w:p w:rsidR="00F7649D" w:rsidRPr="005D1B4E" w:rsidRDefault="00F7649D" w:rsidP="00F7649D">
      <w:pPr>
        <w:ind w:firstLine="720"/>
        <w:jc w:val="both"/>
        <w:rPr>
          <w:lang w:val="es-VE"/>
        </w:rPr>
      </w:pPr>
      <w:r w:rsidRPr="005D1B4E">
        <w:rPr>
          <w:lang w:val="es-VE"/>
        </w:rPr>
        <w:t>A. Các mặt đối lập còn tồn tại</w:t>
      </w:r>
    </w:p>
    <w:p w:rsidR="00F7649D" w:rsidRPr="005D1B4E" w:rsidRDefault="00F7649D" w:rsidP="00F7649D">
      <w:pPr>
        <w:ind w:firstLine="720"/>
        <w:jc w:val="both"/>
        <w:rPr>
          <w:lang w:val="es-VE"/>
        </w:rPr>
      </w:pPr>
      <w:r w:rsidRPr="005D1B4E">
        <w:rPr>
          <w:lang w:val="es-VE"/>
        </w:rPr>
        <w:t>B. Các mặt đối lập bị thủ tiêu, chuyển thành cái khác</w:t>
      </w:r>
    </w:p>
    <w:p w:rsidR="00F7649D" w:rsidRPr="000044D6" w:rsidRDefault="00F7649D" w:rsidP="00F7649D">
      <w:pPr>
        <w:ind w:firstLine="720"/>
        <w:jc w:val="both"/>
      </w:pPr>
      <w:r w:rsidRPr="000044D6">
        <w:t xml:space="preserve">C. Một mặt đối lập bị thủ tiêu, mặt </w:t>
      </w:r>
      <w:proofErr w:type="gramStart"/>
      <w:r w:rsidRPr="000044D6">
        <w:t>kia</w:t>
      </w:r>
      <w:proofErr w:type="gramEnd"/>
      <w:r w:rsidRPr="000044D6">
        <w:t xml:space="preserve"> còn tồn tại</w:t>
      </w:r>
    </w:p>
    <w:p w:rsidR="00F7649D" w:rsidRPr="000044D6" w:rsidRDefault="00F7649D" w:rsidP="00F7649D">
      <w:pPr>
        <w:ind w:firstLine="720"/>
        <w:jc w:val="both"/>
      </w:pPr>
      <w:r w:rsidRPr="000044D6">
        <w:t>D. Các mặt đối lập đấu tranh gay gắt với nhau</w:t>
      </w:r>
    </w:p>
    <w:p w:rsidR="00F7649D" w:rsidRPr="000044D6" w:rsidRDefault="00F7649D" w:rsidP="00F7649D">
      <w:pPr>
        <w:jc w:val="both"/>
      </w:pPr>
      <w:r>
        <w:rPr>
          <w:b/>
        </w:rPr>
        <w:t>Câu 14</w:t>
      </w:r>
      <w:r w:rsidRPr="000044D6">
        <w:rPr>
          <w:b/>
        </w:rPr>
        <w:t>:</w:t>
      </w:r>
      <w:r w:rsidRPr="000044D6">
        <w:t xml:space="preserve"> Trong các ví dụ sau, ví dụ nào </w:t>
      </w:r>
      <w:r w:rsidRPr="000044D6">
        <w:rPr>
          <w:b/>
        </w:rPr>
        <w:t>không</w:t>
      </w:r>
      <w:r w:rsidRPr="000044D6">
        <w:t xml:space="preserve"> phải là mâu </w:t>
      </w:r>
      <w:r w:rsidR="00FC3B71">
        <w:t xml:space="preserve">thuẫn </w:t>
      </w:r>
      <w:proofErr w:type="gramStart"/>
      <w:r w:rsidR="00FC3B71">
        <w:t>theo</w:t>
      </w:r>
      <w:proofErr w:type="gramEnd"/>
      <w:r w:rsidR="00FC3B71">
        <w:t xml:space="preserve"> quan niệm triết học</w:t>
      </w:r>
      <w:r w:rsidRPr="000044D6">
        <w:t>?</w:t>
      </w:r>
    </w:p>
    <w:p w:rsidR="00F7649D" w:rsidRPr="000044D6" w:rsidRDefault="00F7649D" w:rsidP="00F7649D">
      <w:pPr>
        <w:ind w:firstLine="720"/>
        <w:jc w:val="both"/>
      </w:pPr>
      <w:r w:rsidRPr="000044D6">
        <w:t>A. Mâu thuẫn giữa giai cấp thống trị và giai cấp bị trị trong xã hội có giai cấp đối kháng,</w:t>
      </w:r>
    </w:p>
    <w:p w:rsidR="00F7649D" w:rsidRPr="000044D6" w:rsidRDefault="00F7649D" w:rsidP="00F7649D">
      <w:pPr>
        <w:ind w:firstLine="720"/>
        <w:jc w:val="both"/>
      </w:pPr>
      <w:r w:rsidRPr="000044D6">
        <w:t>B. Mâu thuẫn giữa các học sinh tích cực và các học sinh cá biệt trong lớp,</w:t>
      </w:r>
    </w:p>
    <w:p w:rsidR="00F7649D" w:rsidRPr="000044D6" w:rsidRDefault="00F7649D" w:rsidP="00F7649D">
      <w:pPr>
        <w:ind w:firstLine="720"/>
        <w:jc w:val="both"/>
        <w:rPr>
          <w:noProof/>
          <w:lang w:val="es-VE"/>
        </w:rPr>
      </w:pPr>
      <w:r w:rsidRPr="000044D6">
        <w:rPr>
          <w:noProof/>
          <w:lang w:val="es-VE"/>
        </w:rPr>
        <w:t>C. Sự xung đột giữa nhu cầu phát triển kinh tế và yêu cầu bảo vệ môi trường.</w:t>
      </w:r>
    </w:p>
    <w:p w:rsidR="00F7649D" w:rsidRPr="000044D6" w:rsidRDefault="00F7649D" w:rsidP="00F7649D">
      <w:pPr>
        <w:ind w:firstLine="720"/>
        <w:jc w:val="both"/>
        <w:rPr>
          <w:noProof/>
          <w:lang w:val="es-VE"/>
        </w:rPr>
      </w:pPr>
      <w:r w:rsidRPr="000044D6">
        <w:rPr>
          <w:noProof/>
          <w:lang w:val="es-VE"/>
        </w:rPr>
        <w:t>D. Mâu thuẫn giữa hai nhóm học sinh do sự hiểu nhầm lẫn nhau,</w:t>
      </w:r>
    </w:p>
    <w:p w:rsidR="008334CB" w:rsidRPr="005D1B4E" w:rsidRDefault="008334CB" w:rsidP="00FC3B71">
      <w:pPr>
        <w:ind w:firstLine="720"/>
        <w:rPr>
          <w:b/>
          <w:lang w:val="es-VE"/>
        </w:rPr>
      </w:pPr>
      <w:r w:rsidRPr="005D1B4E">
        <w:rPr>
          <w:b/>
          <w:lang w:val="es-VE"/>
        </w:rPr>
        <w:t>II. PHẦN TỰ LUẬN: (6điểm)</w:t>
      </w:r>
    </w:p>
    <w:p w:rsidR="008334CB" w:rsidRDefault="008334CB" w:rsidP="008334CB">
      <w:pPr>
        <w:rPr>
          <w:sz w:val="26"/>
        </w:rPr>
      </w:pPr>
      <w:r w:rsidRPr="005D1B4E">
        <w:rPr>
          <w:b/>
          <w:sz w:val="26"/>
          <w:lang w:val="es-VE"/>
        </w:rPr>
        <w:t>Câu 1:</w:t>
      </w:r>
      <w:r w:rsidRPr="005D1B4E">
        <w:rPr>
          <w:sz w:val="26"/>
          <w:lang w:val="es-VE"/>
        </w:rPr>
        <w:t xml:space="preserve"> Em hãy chứng minh mâu thuẫn là nguồn gốc vận động, phát triển của sự vật và hiện tượng?</w:t>
      </w:r>
      <w:r w:rsidR="00395A43" w:rsidRPr="005D1B4E">
        <w:rPr>
          <w:sz w:val="26"/>
          <w:lang w:val="es-VE"/>
        </w:rPr>
        <w:t xml:space="preserve"> </w:t>
      </w:r>
      <w:r w:rsidR="00395A43">
        <w:rPr>
          <w:sz w:val="26"/>
        </w:rPr>
        <w:t>(2</w:t>
      </w:r>
      <w:r w:rsidR="0087234A">
        <w:rPr>
          <w:sz w:val="26"/>
        </w:rPr>
        <w:t>,5</w:t>
      </w:r>
      <w:r>
        <w:rPr>
          <w:sz w:val="26"/>
        </w:rPr>
        <w:t>điểm)</w:t>
      </w:r>
    </w:p>
    <w:p w:rsidR="008334CB" w:rsidRPr="00B852BF" w:rsidRDefault="008334CB" w:rsidP="008334CB">
      <w:pPr>
        <w:pStyle w:val="msonormalc1"/>
        <w:spacing w:before="0" w:beforeAutospacing="0" w:after="0" w:afterAutospacing="0"/>
        <w:jc w:val="both"/>
        <w:rPr>
          <w:sz w:val="26"/>
          <w:szCs w:val="26"/>
          <w:lang w:val="es-VE"/>
        </w:rPr>
      </w:pPr>
      <w:r w:rsidRPr="00B852BF">
        <w:rPr>
          <w:b/>
          <w:sz w:val="26"/>
          <w:szCs w:val="26"/>
          <w:lang w:val="es-VE"/>
        </w:rPr>
        <w:t>Câu 2</w:t>
      </w:r>
      <w:r w:rsidRPr="00B852BF">
        <w:rPr>
          <w:sz w:val="26"/>
          <w:szCs w:val="26"/>
          <w:lang w:val="es-VE"/>
        </w:rPr>
        <w:t>: Triết học duy vật biện chứng cho rằng, nhận thức bắt nguồn từ thực tiễn, quá</w:t>
      </w:r>
      <w:r w:rsidRPr="00B852BF">
        <w:rPr>
          <w:sz w:val="28"/>
          <w:lang w:val="es-VE"/>
        </w:rPr>
        <w:t xml:space="preserve"> </w:t>
      </w:r>
      <w:r w:rsidRPr="00B852BF">
        <w:rPr>
          <w:sz w:val="26"/>
          <w:szCs w:val="26"/>
          <w:lang w:val="es-VE"/>
        </w:rPr>
        <w:t>trình nhận thức diễn ra rất phức tạp, gồm hai giai đoạn. Với hiểu biết của mình em</w:t>
      </w:r>
      <w:r w:rsidRPr="00B852BF">
        <w:rPr>
          <w:sz w:val="28"/>
          <w:lang w:val="es-VE"/>
        </w:rPr>
        <w:t xml:space="preserve"> </w:t>
      </w:r>
      <w:r w:rsidRPr="00B852BF">
        <w:rPr>
          <w:sz w:val="26"/>
          <w:szCs w:val="26"/>
          <w:lang w:val="es-VE"/>
        </w:rPr>
        <w:t>hãy làm rõ hai giai đoạn của nhận thức?</w:t>
      </w:r>
      <w:r w:rsidR="00FC3B71">
        <w:rPr>
          <w:sz w:val="26"/>
          <w:szCs w:val="26"/>
          <w:lang w:val="es-VE"/>
        </w:rPr>
        <w:t xml:space="preserve"> </w:t>
      </w:r>
      <w:r w:rsidRPr="00B852BF">
        <w:rPr>
          <w:sz w:val="26"/>
          <w:szCs w:val="26"/>
          <w:lang w:val="es-VE"/>
        </w:rPr>
        <w:t>(2 điểm)</w:t>
      </w:r>
    </w:p>
    <w:p w:rsidR="008334CB" w:rsidRPr="00B852BF" w:rsidRDefault="008334CB" w:rsidP="008334CB">
      <w:pPr>
        <w:pStyle w:val="msonormalc1"/>
        <w:spacing w:before="0" w:beforeAutospacing="0" w:after="0" w:afterAutospacing="0"/>
        <w:jc w:val="both"/>
        <w:rPr>
          <w:sz w:val="26"/>
          <w:szCs w:val="26"/>
          <w:lang w:val="es-VE"/>
        </w:rPr>
      </w:pPr>
      <w:r w:rsidRPr="00B852BF">
        <w:rPr>
          <w:b/>
          <w:sz w:val="26"/>
          <w:szCs w:val="26"/>
          <w:lang w:val="es-VE"/>
        </w:rPr>
        <w:t>Câu 3:</w:t>
      </w:r>
      <w:r w:rsidRPr="00B852BF">
        <w:rPr>
          <w:sz w:val="26"/>
          <w:szCs w:val="26"/>
          <w:lang w:val="es-VE"/>
        </w:rPr>
        <w:t xml:space="preserve"> Dựa vào kiến thức đã học ở  bài 7 “Thực tiễn và vai trò của thực tiễn đối với</w:t>
      </w:r>
      <w:r w:rsidRPr="00B852BF">
        <w:rPr>
          <w:sz w:val="28"/>
          <w:lang w:val="es-VE"/>
        </w:rPr>
        <w:t xml:space="preserve"> </w:t>
      </w:r>
      <w:r w:rsidRPr="00B852BF">
        <w:rPr>
          <w:sz w:val="26"/>
          <w:szCs w:val="26"/>
          <w:lang w:val="es-VE"/>
        </w:rPr>
        <w:t>nhận thức” Em hãy cho biết ý nghĩa của câu tục ngữ: Đi một ngày đàng, học một</w:t>
      </w:r>
      <w:r w:rsidRPr="00B852BF">
        <w:rPr>
          <w:sz w:val="28"/>
          <w:lang w:val="es-VE"/>
        </w:rPr>
        <w:t xml:space="preserve"> </w:t>
      </w:r>
      <w:r w:rsidRPr="00B852BF">
        <w:rPr>
          <w:sz w:val="26"/>
          <w:szCs w:val="26"/>
          <w:lang w:val="es-VE"/>
        </w:rPr>
        <w:t>sàng khôn?</w:t>
      </w:r>
      <w:r w:rsidR="00FC3B71">
        <w:rPr>
          <w:sz w:val="26"/>
          <w:szCs w:val="26"/>
          <w:lang w:val="es-VE"/>
        </w:rPr>
        <w:t xml:space="preserve"> (</w:t>
      </w:r>
      <w:r w:rsidR="0087234A">
        <w:rPr>
          <w:sz w:val="26"/>
          <w:szCs w:val="26"/>
          <w:lang w:val="es-VE"/>
        </w:rPr>
        <w:t>1,5</w:t>
      </w:r>
      <w:r w:rsidRPr="00B852BF">
        <w:rPr>
          <w:sz w:val="26"/>
          <w:szCs w:val="26"/>
          <w:lang w:val="es-VE"/>
        </w:rPr>
        <w:t xml:space="preserve"> điểm)</w:t>
      </w:r>
    </w:p>
    <w:p w:rsidR="00552B05" w:rsidRPr="005D1B4E" w:rsidRDefault="00552B05" w:rsidP="005D1B4E">
      <w:pPr>
        <w:tabs>
          <w:tab w:val="left" w:pos="634"/>
          <w:tab w:val="left" w:pos="2952"/>
          <w:tab w:val="left" w:pos="5328"/>
          <w:tab w:val="left" w:pos="7704"/>
        </w:tabs>
        <w:autoSpaceDE w:val="0"/>
        <w:autoSpaceDN w:val="0"/>
        <w:adjustRightInd w:val="0"/>
        <w:jc w:val="center"/>
        <w:rPr>
          <w:b/>
          <w:bCs/>
          <w:szCs w:val="26"/>
          <w:lang w:val="es-VE"/>
        </w:rPr>
      </w:pPr>
      <w:r w:rsidRPr="005D1B4E">
        <w:rPr>
          <w:b/>
          <w:bCs/>
          <w:szCs w:val="26"/>
          <w:lang w:val="es-VE"/>
        </w:rPr>
        <w:t>---------------------- Hết ----------------------</w:t>
      </w:r>
    </w:p>
    <w:p w:rsidR="00552B05" w:rsidRPr="005D1B4E" w:rsidRDefault="00552B05" w:rsidP="00552B05">
      <w:pPr>
        <w:tabs>
          <w:tab w:val="left" w:pos="634"/>
          <w:tab w:val="left" w:pos="2952"/>
          <w:tab w:val="left" w:pos="5328"/>
          <w:tab w:val="left" w:pos="7704"/>
        </w:tabs>
        <w:autoSpaceDE w:val="0"/>
        <w:autoSpaceDN w:val="0"/>
        <w:adjustRightInd w:val="0"/>
        <w:jc w:val="both"/>
        <w:rPr>
          <w:bCs/>
          <w:i/>
          <w:szCs w:val="26"/>
          <w:lang w:val="es-VE"/>
        </w:rPr>
      </w:pPr>
      <w:r w:rsidRPr="005D1B4E">
        <w:rPr>
          <w:b/>
          <w:bCs/>
          <w:i/>
          <w:szCs w:val="26"/>
          <w:lang w:val="es-VE"/>
        </w:rPr>
        <w:tab/>
      </w:r>
      <w:r w:rsidRPr="005D1B4E">
        <w:rPr>
          <w:b/>
          <w:bCs/>
          <w:i/>
          <w:szCs w:val="26"/>
          <w:u w:val="single"/>
          <w:lang w:val="es-VE"/>
        </w:rPr>
        <w:t>Ghi chú</w:t>
      </w:r>
      <w:r w:rsidRPr="005D1B4E">
        <w:rPr>
          <w:b/>
          <w:bCs/>
          <w:i/>
          <w:szCs w:val="26"/>
          <w:lang w:val="es-VE"/>
        </w:rPr>
        <w:t xml:space="preserve">: </w:t>
      </w:r>
      <w:r w:rsidRPr="005D1B4E">
        <w:rPr>
          <w:bCs/>
          <w:i/>
          <w:szCs w:val="26"/>
          <w:lang w:val="es-VE"/>
        </w:rPr>
        <w:t>Học sinh kẻ khung vào giấy thi và làm bài ra giấy thi, không làm trực tiếp vào đề.</w:t>
      </w:r>
    </w:p>
    <w:tbl>
      <w:tblPr>
        <w:tblStyle w:val="TableGrid"/>
        <w:tblW w:w="0" w:type="auto"/>
        <w:tblLook w:val="04A0" w:firstRow="1" w:lastRow="0" w:firstColumn="1" w:lastColumn="0" w:noHBand="0" w:noVBand="1"/>
      </w:tblPr>
      <w:tblGrid>
        <w:gridCol w:w="643"/>
        <w:gridCol w:w="556"/>
        <w:gridCol w:w="556"/>
        <w:gridCol w:w="556"/>
        <w:gridCol w:w="556"/>
        <w:gridCol w:w="556"/>
        <w:gridCol w:w="557"/>
        <w:gridCol w:w="557"/>
        <w:gridCol w:w="557"/>
        <w:gridCol w:w="557"/>
        <w:gridCol w:w="560"/>
        <w:gridCol w:w="560"/>
        <w:gridCol w:w="561"/>
        <w:gridCol w:w="561"/>
        <w:gridCol w:w="561"/>
        <w:gridCol w:w="561"/>
        <w:gridCol w:w="561"/>
      </w:tblGrid>
      <w:tr w:rsidR="00552B05" w:rsidRPr="007734AA" w:rsidTr="000F2C75">
        <w:tc>
          <w:tcPr>
            <w:tcW w:w="563"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r w:rsidRPr="007734AA">
              <w:rPr>
                <w:b/>
                <w:bCs/>
                <w:szCs w:val="26"/>
              </w:rPr>
              <w:t>Câu</w:t>
            </w:r>
          </w:p>
        </w:tc>
        <w:tc>
          <w:tcPr>
            <w:tcW w:w="563"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r w:rsidRPr="007734AA">
              <w:rPr>
                <w:b/>
                <w:bCs/>
                <w:szCs w:val="26"/>
              </w:rPr>
              <w:t>1</w:t>
            </w:r>
          </w:p>
        </w:tc>
        <w:tc>
          <w:tcPr>
            <w:tcW w:w="563"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r w:rsidRPr="007734AA">
              <w:rPr>
                <w:b/>
                <w:bCs/>
                <w:szCs w:val="26"/>
              </w:rPr>
              <w:t>2</w:t>
            </w:r>
          </w:p>
        </w:tc>
        <w:tc>
          <w:tcPr>
            <w:tcW w:w="563"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r w:rsidRPr="007734AA">
              <w:rPr>
                <w:b/>
                <w:bCs/>
                <w:szCs w:val="26"/>
              </w:rPr>
              <w:t>3</w:t>
            </w:r>
          </w:p>
        </w:tc>
        <w:tc>
          <w:tcPr>
            <w:tcW w:w="563"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r w:rsidRPr="007734AA">
              <w:rPr>
                <w:b/>
                <w:bCs/>
                <w:szCs w:val="26"/>
              </w:rPr>
              <w:t>4</w:t>
            </w:r>
          </w:p>
        </w:tc>
        <w:tc>
          <w:tcPr>
            <w:tcW w:w="563"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r w:rsidRPr="007734AA">
              <w:rPr>
                <w:b/>
                <w:bCs/>
                <w:szCs w:val="26"/>
              </w:rPr>
              <w:t>5</w:t>
            </w:r>
          </w:p>
        </w:tc>
        <w:tc>
          <w:tcPr>
            <w:tcW w:w="563"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r w:rsidRPr="007734AA">
              <w:rPr>
                <w:b/>
                <w:bCs/>
                <w:szCs w:val="26"/>
              </w:rPr>
              <w:t>6</w:t>
            </w:r>
          </w:p>
        </w:tc>
        <w:tc>
          <w:tcPr>
            <w:tcW w:w="563"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r w:rsidRPr="007734AA">
              <w:rPr>
                <w:b/>
                <w:bCs/>
                <w:szCs w:val="26"/>
              </w:rPr>
              <w:t>7</w:t>
            </w:r>
          </w:p>
        </w:tc>
        <w:tc>
          <w:tcPr>
            <w:tcW w:w="563"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r w:rsidRPr="007734AA">
              <w:rPr>
                <w:b/>
                <w:bCs/>
                <w:szCs w:val="26"/>
              </w:rPr>
              <w:t>8</w:t>
            </w:r>
          </w:p>
        </w:tc>
        <w:tc>
          <w:tcPr>
            <w:tcW w:w="563"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r w:rsidRPr="007734AA">
              <w:rPr>
                <w:b/>
                <w:bCs/>
                <w:szCs w:val="26"/>
              </w:rPr>
              <w:t>9</w:t>
            </w:r>
          </w:p>
        </w:tc>
        <w:tc>
          <w:tcPr>
            <w:tcW w:w="563"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r w:rsidRPr="007734AA">
              <w:rPr>
                <w:b/>
                <w:bCs/>
                <w:szCs w:val="26"/>
              </w:rPr>
              <w:t>10</w:t>
            </w:r>
          </w:p>
        </w:tc>
        <w:tc>
          <w:tcPr>
            <w:tcW w:w="563"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r w:rsidRPr="007734AA">
              <w:rPr>
                <w:b/>
                <w:bCs/>
                <w:szCs w:val="26"/>
              </w:rPr>
              <w:t>11</w:t>
            </w:r>
          </w:p>
        </w:tc>
        <w:tc>
          <w:tcPr>
            <w:tcW w:w="564"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r w:rsidRPr="007734AA">
              <w:rPr>
                <w:b/>
                <w:bCs/>
                <w:szCs w:val="26"/>
              </w:rPr>
              <w:t>12</w:t>
            </w:r>
          </w:p>
        </w:tc>
        <w:tc>
          <w:tcPr>
            <w:tcW w:w="564"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r w:rsidRPr="007734AA">
              <w:rPr>
                <w:b/>
                <w:bCs/>
                <w:szCs w:val="26"/>
              </w:rPr>
              <w:t>13</w:t>
            </w:r>
          </w:p>
        </w:tc>
        <w:tc>
          <w:tcPr>
            <w:tcW w:w="564"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r w:rsidRPr="007734AA">
              <w:rPr>
                <w:b/>
                <w:bCs/>
                <w:szCs w:val="26"/>
              </w:rPr>
              <w:t>14</w:t>
            </w:r>
          </w:p>
        </w:tc>
        <w:tc>
          <w:tcPr>
            <w:tcW w:w="564"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r w:rsidRPr="007734AA">
              <w:rPr>
                <w:b/>
                <w:bCs/>
                <w:szCs w:val="26"/>
              </w:rPr>
              <w:t>15</w:t>
            </w:r>
          </w:p>
        </w:tc>
        <w:tc>
          <w:tcPr>
            <w:tcW w:w="564"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r w:rsidRPr="007734AA">
              <w:rPr>
                <w:b/>
                <w:bCs/>
                <w:szCs w:val="26"/>
              </w:rPr>
              <w:t>16</w:t>
            </w:r>
          </w:p>
        </w:tc>
      </w:tr>
      <w:tr w:rsidR="00552B05" w:rsidRPr="007734AA" w:rsidTr="000F2C75">
        <w:tc>
          <w:tcPr>
            <w:tcW w:w="563"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r w:rsidRPr="007734AA">
              <w:rPr>
                <w:b/>
                <w:bCs/>
                <w:szCs w:val="26"/>
              </w:rPr>
              <w:t>Đ/A</w:t>
            </w:r>
          </w:p>
        </w:tc>
        <w:tc>
          <w:tcPr>
            <w:tcW w:w="563"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p>
        </w:tc>
        <w:tc>
          <w:tcPr>
            <w:tcW w:w="563"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p>
        </w:tc>
        <w:tc>
          <w:tcPr>
            <w:tcW w:w="563"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p>
        </w:tc>
        <w:tc>
          <w:tcPr>
            <w:tcW w:w="563"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p>
        </w:tc>
        <w:tc>
          <w:tcPr>
            <w:tcW w:w="563"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p>
        </w:tc>
        <w:tc>
          <w:tcPr>
            <w:tcW w:w="563"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p>
        </w:tc>
        <w:tc>
          <w:tcPr>
            <w:tcW w:w="563"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p>
        </w:tc>
        <w:tc>
          <w:tcPr>
            <w:tcW w:w="563"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p>
        </w:tc>
        <w:tc>
          <w:tcPr>
            <w:tcW w:w="563"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p>
        </w:tc>
        <w:tc>
          <w:tcPr>
            <w:tcW w:w="563"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p>
        </w:tc>
        <w:tc>
          <w:tcPr>
            <w:tcW w:w="563"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p>
        </w:tc>
        <w:tc>
          <w:tcPr>
            <w:tcW w:w="564"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p>
        </w:tc>
        <w:tc>
          <w:tcPr>
            <w:tcW w:w="564"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p>
        </w:tc>
        <w:tc>
          <w:tcPr>
            <w:tcW w:w="564"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p>
        </w:tc>
        <w:tc>
          <w:tcPr>
            <w:tcW w:w="564"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p>
        </w:tc>
        <w:tc>
          <w:tcPr>
            <w:tcW w:w="564" w:type="dxa"/>
          </w:tcPr>
          <w:p w:rsidR="00552B05" w:rsidRPr="007734AA" w:rsidRDefault="00552B05" w:rsidP="000F2C75">
            <w:pPr>
              <w:tabs>
                <w:tab w:val="left" w:pos="634"/>
                <w:tab w:val="left" w:pos="2952"/>
                <w:tab w:val="left" w:pos="5328"/>
                <w:tab w:val="left" w:pos="7704"/>
              </w:tabs>
              <w:autoSpaceDE w:val="0"/>
              <w:autoSpaceDN w:val="0"/>
              <w:adjustRightInd w:val="0"/>
              <w:jc w:val="both"/>
              <w:rPr>
                <w:b/>
                <w:bCs/>
                <w:szCs w:val="26"/>
              </w:rPr>
            </w:pPr>
          </w:p>
        </w:tc>
      </w:tr>
    </w:tbl>
    <w:p w:rsidR="007E7EA3" w:rsidRDefault="007E7EA3" w:rsidP="005D1B4E">
      <w:pPr>
        <w:tabs>
          <w:tab w:val="left" w:pos="634"/>
          <w:tab w:val="left" w:pos="2952"/>
          <w:tab w:val="left" w:pos="5328"/>
          <w:tab w:val="left" w:pos="7704"/>
        </w:tabs>
        <w:autoSpaceDE w:val="0"/>
        <w:autoSpaceDN w:val="0"/>
        <w:adjustRightInd w:val="0"/>
        <w:rPr>
          <w:b/>
          <w:bCs/>
          <w:szCs w:val="26"/>
        </w:rPr>
      </w:pPr>
    </w:p>
    <w:p w:rsidR="007E7EA3" w:rsidRDefault="007E7EA3" w:rsidP="007E7EA3">
      <w:pPr>
        <w:tabs>
          <w:tab w:val="left" w:pos="634"/>
          <w:tab w:val="left" w:pos="2952"/>
          <w:tab w:val="left" w:pos="5328"/>
          <w:tab w:val="left" w:pos="7704"/>
        </w:tabs>
        <w:autoSpaceDE w:val="0"/>
        <w:autoSpaceDN w:val="0"/>
        <w:adjustRightInd w:val="0"/>
        <w:jc w:val="center"/>
        <w:rPr>
          <w:b/>
          <w:bCs/>
          <w:szCs w:val="26"/>
        </w:rPr>
      </w:pPr>
      <w:r>
        <w:rPr>
          <w:b/>
          <w:bCs/>
          <w:szCs w:val="26"/>
        </w:rPr>
        <w:lastRenderedPageBreak/>
        <w:t>Đáp án</w:t>
      </w:r>
    </w:p>
    <w:p w:rsidR="007E7EA3" w:rsidRPr="007734AA" w:rsidRDefault="007E7EA3" w:rsidP="007E7EA3">
      <w:pPr>
        <w:tabs>
          <w:tab w:val="left" w:pos="634"/>
          <w:tab w:val="left" w:pos="2952"/>
          <w:tab w:val="left" w:pos="5328"/>
          <w:tab w:val="left" w:pos="7704"/>
        </w:tabs>
        <w:autoSpaceDE w:val="0"/>
        <w:autoSpaceDN w:val="0"/>
        <w:adjustRightInd w:val="0"/>
        <w:jc w:val="center"/>
        <w:rPr>
          <w:b/>
          <w:bCs/>
          <w:szCs w:val="26"/>
        </w:rPr>
      </w:pPr>
      <w:r>
        <w:rPr>
          <w:b/>
          <w:bCs/>
          <w:szCs w:val="26"/>
        </w:rPr>
        <w:t>Mã đề 1 và 2</w:t>
      </w:r>
    </w:p>
    <w:tbl>
      <w:tblPr>
        <w:tblStyle w:val="TableGrid"/>
        <w:tblW w:w="0" w:type="auto"/>
        <w:tblLook w:val="04A0" w:firstRow="1" w:lastRow="0" w:firstColumn="1" w:lastColumn="0" w:noHBand="0" w:noVBand="1"/>
      </w:tblPr>
      <w:tblGrid>
        <w:gridCol w:w="644"/>
        <w:gridCol w:w="558"/>
        <w:gridCol w:w="557"/>
        <w:gridCol w:w="557"/>
        <w:gridCol w:w="557"/>
        <w:gridCol w:w="557"/>
        <w:gridCol w:w="557"/>
        <w:gridCol w:w="557"/>
        <w:gridCol w:w="557"/>
        <w:gridCol w:w="557"/>
        <w:gridCol w:w="559"/>
        <w:gridCol w:w="559"/>
        <w:gridCol w:w="560"/>
        <w:gridCol w:w="560"/>
        <w:gridCol w:w="560"/>
        <w:gridCol w:w="560"/>
        <w:gridCol w:w="560"/>
      </w:tblGrid>
      <w:tr w:rsidR="007E7EA3" w:rsidRPr="007734AA" w:rsidTr="0026284F">
        <w:tc>
          <w:tcPr>
            <w:tcW w:w="563" w:type="dxa"/>
          </w:tcPr>
          <w:p w:rsidR="007E7EA3" w:rsidRPr="007734AA" w:rsidRDefault="007E7EA3" w:rsidP="0026284F">
            <w:pPr>
              <w:tabs>
                <w:tab w:val="left" w:pos="634"/>
                <w:tab w:val="left" w:pos="2952"/>
                <w:tab w:val="left" w:pos="5328"/>
                <w:tab w:val="left" w:pos="7704"/>
              </w:tabs>
              <w:autoSpaceDE w:val="0"/>
              <w:autoSpaceDN w:val="0"/>
              <w:adjustRightInd w:val="0"/>
              <w:jc w:val="both"/>
              <w:rPr>
                <w:b/>
                <w:bCs/>
                <w:szCs w:val="26"/>
              </w:rPr>
            </w:pPr>
            <w:r w:rsidRPr="007734AA">
              <w:rPr>
                <w:b/>
                <w:bCs/>
                <w:szCs w:val="26"/>
              </w:rPr>
              <w:t>Câu</w:t>
            </w:r>
          </w:p>
        </w:tc>
        <w:tc>
          <w:tcPr>
            <w:tcW w:w="563" w:type="dxa"/>
          </w:tcPr>
          <w:p w:rsidR="007E7EA3" w:rsidRPr="007734AA" w:rsidRDefault="007E7EA3" w:rsidP="0026284F">
            <w:pPr>
              <w:tabs>
                <w:tab w:val="left" w:pos="634"/>
                <w:tab w:val="left" w:pos="2952"/>
                <w:tab w:val="left" w:pos="5328"/>
                <w:tab w:val="left" w:pos="7704"/>
              </w:tabs>
              <w:autoSpaceDE w:val="0"/>
              <w:autoSpaceDN w:val="0"/>
              <w:adjustRightInd w:val="0"/>
              <w:jc w:val="both"/>
              <w:rPr>
                <w:b/>
                <w:bCs/>
                <w:szCs w:val="26"/>
              </w:rPr>
            </w:pPr>
            <w:r w:rsidRPr="007734AA">
              <w:rPr>
                <w:b/>
                <w:bCs/>
                <w:szCs w:val="26"/>
              </w:rPr>
              <w:t>1</w:t>
            </w:r>
          </w:p>
        </w:tc>
        <w:tc>
          <w:tcPr>
            <w:tcW w:w="563" w:type="dxa"/>
          </w:tcPr>
          <w:p w:rsidR="007E7EA3" w:rsidRPr="007734AA" w:rsidRDefault="007E7EA3" w:rsidP="0026284F">
            <w:pPr>
              <w:tabs>
                <w:tab w:val="left" w:pos="634"/>
                <w:tab w:val="left" w:pos="2952"/>
                <w:tab w:val="left" w:pos="5328"/>
                <w:tab w:val="left" w:pos="7704"/>
              </w:tabs>
              <w:autoSpaceDE w:val="0"/>
              <w:autoSpaceDN w:val="0"/>
              <w:adjustRightInd w:val="0"/>
              <w:jc w:val="both"/>
              <w:rPr>
                <w:b/>
                <w:bCs/>
                <w:szCs w:val="26"/>
              </w:rPr>
            </w:pPr>
            <w:r w:rsidRPr="007734AA">
              <w:rPr>
                <w:b/>
                <w:bCs/>
                <w:szCs w:val="26"/>
              </w:rPr>
              <w:t>2</w:t>
            </w:r>
          </w:p>
        </w:tc>
        <w:tc>
          <w:tcPr>
            <w:tcW w:w="563" w:type="dxa"/>
          </w:tcPr>
          <w:p w:rsidR="007E7EA3" w:rsidRPr="007734AA" w:rsidRDefault="007E7EA3" w:rsidP="0026284F">
            <w:pPr>
              <w:tabs>
                <w:tab w:val="left" w:pos="634"/>
                <w:tab w:val="left" w:pos="2952"/>
                <w:tab w:val="left" w:pos="5328"/>
                <w:tab w:val="left" w:pos="7704"/>
              </w:tabs>
              <w:autoSpaceDE w:val="0"/>
              <w:autoSpaceDN w:val="0"/>
              <w:adjustRightInd w:val="0"/>
              <w:jc w:val="both"/>
              <w:rPr>
                <w:b/>
                <w:bCs/>
                <w:szCs w:val="26"/>
              </w:rPr>
            </w:pPr>
            <w:r w:rsidRPr="007734AA">
              <w:rPr>
                <w:b/>
                <w:bCs/>
                <w:szCs w:val="26"/>
              </w:rPr>
              <w:t>3</w:t>
            </w:r>
          </w:p>
        </w:tc>
        <w:tc>
          <w:tcPr>
            <w:tcW w:w="563" w:type="dxa"/>
          </w:tcPr>
          <w:p w:rsidR="007E7EA3" w:rsidRPr="007734AA" w:rsidRDefault="007E7EA3" w:rsidP="0026284F">
            <w:pPr>
              <w:tabs>
                <w:tab w:val="left" w:pos="634"/>
                <w:tab w:val="left" w:pos="2952"/>
                <w:tab w:val="left" w:pos="5328"/>
                <w:tab w:val="left" w:pos="7704"/>
              </w:tabs>
              <w:autoSpaceDE w:val="0"/>
              <w:autoSpaceDN w:val="0"/>
              <w:adjustRightInd w:val="0"/>
              <w:jc w:val="both"/>
              <w:rPr>
                <w:b/>
                <w:bCs/>
                <w:szCs w:val="26"/>
              </w:rPr>
            </w:pPr>
            <w:r w:rsidRPr="007734AA">
              <w:rPr>
                <w:b/>
                <w:bCs/>
                <w:szCs w:val="26"/>
              </w:rPr>
              <w:t>4</w:t>
            </w:r>
          </w:p>
        </w:tc>
        <w:tc>
          <w:tcPr>
            <w:tcW w:w="563" w:type="dxa"/>
          </w:tcPr>
          <w:p w:rsidR="007E7EA3" w:rsidRPr="007734AA" w:rsidRDefault="007E7EA3" w:rsidP="0026284F">
            <w:pPr>
              <w:tabs>
                <w:tab w:val="left" w:pos="634"/>
                <w:tab w:val="left" w:pos="2952"/>
                <w:tab w:val="left" w:pos="5328"/>
                <w:tab w:val="left" w:pos="7704"/>
              </w:tabs>
              <w:autoSpaceDE w:val="0"/>
              <w:autoSpaceDN w:val="0"/>
              <w:adjustRightInd w:val="0"/>
              <w:jc w:val="both"/>
              <w:rPr>
                <w:b/>
                <w:bCs/>
                <w:szCs w:val="26"/>
              </w:rPr>
            </w:pPr>
            <w:r w:rsidRPr="007734AA">
              <w:rPr>
                <w:b/>
                <w:bCs/>
                <w:szCs w:val="26"/>
              </w:rPr>
              <w:t>5</w:t>
            </w:r>
          </w:p>
        </w:tc>
        <w:tc>
          <w:tcPr>
            <w:tcW w:w="563" w:type="dxa"/>
          </w:tcPr>
          <w:p w:rsidR="007E7EA3" w:rsidRPr="007734AA" w:rsidRDefault="007E7EA3" w:rsidP="0026284F">
            <w:pPr>
              <w:tabs>
                <w:tab w:val="left" w:pos="634"/>
                <w:tab w:val="left" w:pos="2952"/>
                <w:tab w:val="left" w:pos="5328"/>
                <w:tab w:val="left" w:pos="7704"/>
              </w:tabs>
              <w:autoSpaceDE w:val="0"/>
              <w:autoSpaceDN w:val="0"/>
              <w:adjustRightInd w:val="0"/>
              <w:jc w:val="both"/>
              <w:rPr>
                <w:b/>
                <w:bCs/>
                <w:szCs w:val="26"/>
              </w:rPr>
            </w:pPr>
            <w:r w:rsidRPr="007734AA">
              <w:rPr>
                <w:b/>
                <w:bCs/>
                <w:szCs w:val="26"/>
              </w:rPr>
              <w:t>6</w:t>
            </w:r>
          </w:p>
        </w:tc>
        <w:tc>
          <w:tcPr>
            <w:tcW w:w="563" w:type="dxa"/>
          </w:tcPr>
          <w:p w:rsidR="007E7EA3" w:rsidRPr="007734AA" w:rsidRDefault="007E7EA3" w:rsidP="0026284F">
            <w:pPr>
              <w:tabs>
                <w:tab w:val="left" w:pos="634"/>
                <w:tab w:val="left" w:pos="2952"/>
                <w:tab w:val="left" w:pos="5328"/>
                <w:tab w:val="left" w:pos="7704"/>
              </w:tabs>
              <w:autoSpaceDE w:val="0"/>
              <w:autoSpaceDN w:val="0"/>
              <w:adjustRightInd w:val="0"/>
              <w:jc w:val="both"/>
              <w:rPr>
                <w:b/>
                <w:bCs/>
                <w:szCs w:val="26"/>
              </w:rPr>
            </w:pPr>
            <w:r w:rsidRPr="007734AA">
              <w:rPr>
                <w:b/>
                <w:bCs/>
                <w:szCs w:val="26"/>
              </w:rPr>
              <w:t>7</w:t>
            </w:r>
          </w:p>
        </w:tc>
        <w:tc>
          <w:tcPr>
            <w:tcW w:w="563" w:type="dxa"/>
          </w:tcPr>
          <w:p w:rsidR="007E7EA3" w:rsidRPr="007734AA" w:rsidRDefault="007E7EA3" w:rsidP="0026284F">
            <w:pPr>
              <w:tabs>
                <w:tab w:val="left" w:pos="634"/>
                <w:tab w:val="left" w:pos="2952"/>
                <w:tab w:val="left" w:pos="5328"/>
                <w:tab w:val="left" w:pos="7704"/>
              </w:tabs>
              <w:autoSpaceDE w:val="0"/>
              <w:autoSpaceDN w:val="0"/>
              <w:adjustRightInd w:val="0"/>
              <w:jc w:val="both"/>
              <w:rPr>
                <w:b/>
                <w:bCs/>
                <w:szCs w:val="26"/>
              </w:rPr>
            </w:pPr>
            <w:r w:rsidRPr="007734AA">
              <w:rPr>
                <w:b/>
                <w:bCs/>
                <w:szCs w:val="26"/>
              </w:rPr>
              <w:t>8</w:t>
            </w:r>
          </w:p>
        </w:tc>
        <w:tc>
          <w:tcPr>
            <w:tcW w:w="563" w:type="dxa"/>
          </w:tcPr>
          <w:p w:rsidR="007E7EA3" w:rsidRPr="007734AA" w:rsidRDefault="007E7EA3" w:rsidP="0026284F">
            <w:pPr>
              <w:tabs>
                <w:tab w:val="left" w:pos="634"/>
                <w:tab w:val="left" w:pos="2952"/>
                <w:tab w:val="left" w:pos="5328"/>
                <w:tab w:val="left" w:pos="7704"/>
              </w:tabs>
              <w:autoSpaceDE w:val="0"/>
              <w:autoSpaceDN w:val="0"/>
              <w:adjustRightInd w:val="0"/>
              <w:jc w:val="both"/>
              <w:rPr>
                <w:b/>
                <w:bCs/>
                <w:szCs w:val="26"/>
              </w:rPr>
            </w:pPr>
            <w:r w:rsidRPr="007734AA">
              <w:rPr>
                <w:b/>
                <w:bCs/>
                <w:szCs w:val="26"/>
              </w:rPr>
              <w:t>9</w:t>
            </w:r>
          </w:p>
        </w:tc>
        <w:tc>
          <w:tcPr>
            <w:tcW w:w="563" w:type="dxa"/>
          </w:tcPr>
          <w:p w:rsidR="007E7EA3" w:rsidRPr="007734AA" w:rsidRDefault="007E7EA3" w:rsidP="0026284F">
            <w:pPr>
              <w:tabs>
                <w:tab w:val="left" w:pos="634"/>
                <w:tab w:val="left" w:pos="2952"/>
                <w:tab w:val="left" w:pos="5328"/>
                <w:tab w:val="left" w:pos="7704"/>
              </w:tabs>
              <w:autoSpaceDE w:val="0"/>
              <w:autoSpaceDN w:val="0"/>
              <w:adjustRightInd w:val="0"/>
              <w:jc w:val="both"/>
              <w:rPr>
                <w:b/>
                <w:bCs/>
                <w:szCs w:val="26"/>
              </w:rPr>
            </w:pPr>
            <w:r w:rsidRPr="007734AA">
              <w:rPr>
                <w:b/>
                <w:bCs/>
                <w:szCs w:val="26"/>
              </w:rPr>
              <w:t>10</w:t>
            </w:r>
          </w:p>
        </w:tc>
        <w:tc>
          <w:tcPr>
            <w:tcW w:w="563" w:type="dxa"/>
          </w:tcPr>
          <w:p w:rsidR="007E7EA3" w:rsidRPr="007734AA" w:rsidRDefault="007E7EA3" w:rsidP="0026284F">
            <w:pPr>
              <w:tabs>
                <w:tab w:val="left" w:pos="634"/>
                <w:tab w:val="left" w:pos="2952"/>
                <w:tab w:val="left" w:pos="5328"/>
                <w:tab w:val="left" w:pos="7704"/>
              </w:tabs>
              <w:autoSpaceDE w:val="0"/>
              <w:autoSpaceDN w:val="0"/>
              <w:adjustRightInd w:val="0"/>
              <w:jc w:val="both"/>
              <w:rPr>
                <w:b/>
                <w:bCs/>
                <w:szCs w:val="26"/>
              </w:rPr>
            </w:pPr>
            <w:r w:rsidRPr="007734AA">
              <w:rPr>
                <w:b/>
                <w:bCs/>
                <w:szCs w:val="26"/>
              </w:rPr>
              <w:t>11</w:t>
            </w:r>
          </w:p>
        </w:tc>
        <w:tc>
          <w:tcPr>
            <w:tcW w:w="564" w:type="dxa"/>
          </w:tcPr>
          <w:p w:rsidR="007E7EA3" w:rsidRPr="007734AA" w:rsidRDefault="007E7EA3" w:rsidP="0026284F">
            <w:pPr>
              <w:tabs>
                <w:tab w:val="left" w:pos="634"/>
                <w:tab w:val="left" w:pos="2952"/>
                <w:tab w:val="left" w:pos="5328"/>
                <w:tab w:val="left" w:pos="7704"/>
              </w:tabs>
              <w:autoSpaceDE w:val="0"/>
              <w:autoSpaceDN w:val="0"/>
              <w:adjustRightInd w:val="0"/>
              <w:jc w:val="both"/>
              <w:rPr>
                <w:b/>
                <w:bCs/>
                <w:szCs w:val="26"/>
              </w:rPr>
            </w:pPr>
            <w:r w:rsidRPr="007734AA">
              <w:rPr>
                <w:b/>
                <w:bCs/>
                <w:szCs w:val="26"/>
              </w:rPr>
              <w:t>12</w:t>
            </w:r>
          </w:p>
        </w:tc>
        <w:tc>
          <w:tcPr>
            <w:tcW w:w="564" w:type="dxa"/>
          </w:tcPr>
          <w:p w:rsidR="007E7EA3" w:rsidRPr="007734AA" w:rsidRDefault="007E7EA3" w:rsidP="0026284F">
            <w:pPr>
              <w:tabs>
                <w:tab w:val="left" w:pos="634"/>
                <w:tab w:val="left" w:pos="2952"/>
                <w:tab w:val="left" w:pos="5328"/>
                <w:tab w:val="left" w:pos="7704"/>
              </w:tabs>
              <w:autoSpaceDE w:val="0"/>
              <w:autoSpaceDN w:val="0"/>
              <w:adjustRightInd w:val="0"/>
              <w:jc w:val="both"/>
              <w:rPr>
                <w:b/>
                <w:bCs/>
                <w:szCs w:val="26"/>
              </w:rPr>
            </w:pPr>
            <w:r w:rsidRPr="007734AA">
              <w:rPr>
                <w:b/>
                <w:bCs/>
                <w:szCs w:val="26"/>
              </w:rPr>
              <w:t>13</w:t>
            </w:r>
          </w:p>
        </w:tc>
        <w:tc>
          <w:tcPr>
            <w:tcW w:w="564" w:type="dxa"/>
          </w:tcPr>
          <w:p w:rsidR="007E7EA3" w:rsidRPr="007734AA" w:rsidRDefault="007E7EA3" w:rsidP="0026284F">
            <w:pPr>
              <w:tabs>
                <w:tab w:val="left" w:pos="634"/>
                <w:tab w:val="left" w:pos="2952"/>
                <w:tab w:val="left" w:pos="5328"/>
                <w:tab w:val="left" w:pos="7704"/>
              </w:tabs>
              <w:autoSpaceDE w:val="0"/>
              <w:autoSpaceDN w:val="0"/>
              <w:adjustRightInd w:val="0"/>
              <w:jc w:val="both"/>
              <w:rPr>
                <w:b/>
                <w:bCs/>
                <w:szCs w:val="26"/>
              </w:rPr>
            </w:pPr>
            <w:r w:rsidRPr="007734AA">
              <w:rPr>
                <w:b/>
                <w:bCs/>
                <w:szCs w:val="26"/>
              </w:rPr>
              <w:t>14</w:t>
            </w:r>
          </w:p>
        </w:tc>
        <w:tc>
          <w:tcPr>
            <w:tcW w:w="564" w:type="dxa"/>
          </w:tcPr>
          <w:p w:rsidR="007E7EA3" w:rsidRPr="007734AA" w:rsidRDefault="007E7EA3" w:rsidP="0026284F">
            <w:pPr>
              <w:tabs>
                <w:tab w:val="left" w:pos="634"/>
                <w:tab w:val="left" w:pos="2952"/>
                <w:tab w:val="left" w:pos="5328"/>
                <w:tab w:val="left" w:pos="7704"/>
              </w:tabs>
              <w:autoSpaceDE w:val="0"/>
              <w:autoSpaceDN w:val="0"/>
              <w:adjustRightInd w:val="0"/>
              <w:jc w:val="both"/>
              <w:rPr>
                <w:b/>
                <w:bCs/>
                <w:szCs w:val="26"/>
              </w:rPr>
            </w:pPr>
            <w:r w:rsidRPr="007734AA">
              <w:rPr>
                <w:b/>
                <w:bCs/>
                <w:szCs w:val="26"/>
              </w:rPr>
              <w:t>15</w:t>
            </w:r>
          </w:p>
        </w:tc>
        <w:tc>
          <w:tcPr>
            <w:tcW w:w="564" w:type="dxa"/>
          </w:tcPr>
          <w:p w:rsidR="007E7EA3" w:rsidRPr="007734AA" w:rsidRDefault="007E7EA3" w:rsidP="0026284F">
            <w:pPr>
              <w:tabs>
                <w:tab w:val="left" w:pos="634"/>
                <w:tab w:val="left" w:pos="2952"/>
                <w:tab w:val="left" w:pos="5328"/>
                <w:tab w:val="left" w:pos="7704"/>
              </w:tabs>
              <w:autoSpaceDE w:val="0"/>
              <w:autoSpaceDN w:val="0"/>
              <w:adjustRightInd w:val="0"/>
              <w:jc w:val="both"/>
              <w:rPr>
                <w:b/>
                <w:bCs/>
                <w:szCs w:val="26"/>
              </w:rPr>
            </w:pPr>
            <w:r w:rsidRPr="007734AA">
              <w:rPr>
                <w:b/>
                <w:bCs/>
                <w:szCs w:val="26"/>
              </w:rPr>
              <w:t>16</w:t>
            </w:r>
          </w:p>
        </w:tc>
      </w:tr>
      <w:tr w:rsidR="007E7EA3" w:rsidRPr="007734AA" w:rsidTr="0026284F">
        <w:tc>
          <w:tcPr>
            <w:tcW w:w="563" w:type="dxa"/>
          </w:tcPr>
          <w:p w:rsidR="007E7EA3" w:rsidRPr="007734AA" w:rsidRDefault="007E7EA3" w:rsidP="0026284F">
            <w:pPr>
              <w:tabs>
                <w:tab w:val="left" w:pos="634"/>
                <w:tab w:val="left" w:pos="2952"/>
                <w:tab w:val="left" w:pos="5328"/>
                <w:tab w:val="left" w:pos="7704"/>
              </w:tabs>
              <w:autoSpaceDE w:val="0"/>
              <w:autoSpaceDN w:val="0"/>
              <w:adjustRightInd w:val="0"/>
              <w:jc w:val="both"/>
              <w:rPr>
                <w:b/>
                <w:bCs/>
                <w:szCs w:val="26"/>
              </w:rPr>
            </w:pPr>
            <w:r w:rsidRPr="007734AA">
              <w:rPr>
                <w:b/>
                <w:bCs/>
                <w:szCs w:val="26"/>
              </w:rPr>
              <w:t>Đ/A</w:t>
            </w:r>
          </w:p>
        </w:tc>
        <w:tc>
          <w:tcPr>
            <w:tcW w:w="563" w:type="dxa"/>
          </w:tcPr>
          <w:p w:rsidR="007E7EA3" w:rsidRPr="007734AA" w:rsidRDefault="007E7EA3" w:rsidP="0026284F">
            <w:pPr>
              <w:tabs>
                <w:tab w:val="left" w:pos="634"/>
                <w:tab w:val="left" w:pos="2952"/>
                <w:tab w:val="left" w:pos="5328"/>
                <w:tab w:val="left" w:pos="7704"/>
              </w:tabs>
              <w:autoSpaceDE w:val="0"/>
              <w:autoSpaceDN w:val="0"/>
              <w:adjustRightInd w:val="0"/>
              <w:jc w:val="both"/>
              <w:rPr>
                <w:b/>
                <w:bCs/>
                <w:szCs w:val="26"/>
              </w:rPr>
            </w:pPr>
            <w:r>
              <w:rPr>
                <w:b/>
                <w:bCs/>
                <w:szCs w:val="26"/>
              </w:rPr>
              <w:t>A</w:t>
            </w:r>
          </w:p>
        </w:tc>
        <w:tc>
          <w:tcPr>
            <w:tcW w:w="563" w:type="dxa"/>
          </w:tcPr>
          <w:p w:rsidR="007E7EA3" w:rsidRPr="007734AA" w:rsidRDefault="007E7EA3" w:rsidP="0026284F">
            <w:pPr>
              <w:tabs>
                <w:tab w:val="left" w:pos="634"/>
                <w:tab w:val="left" w:pos="2952"/>
                <w:tab w:val="left" w:pos="5328"/>
                <w:tab w:val="left" w:pos="7704"/>
              </w:tabs>
              <w:autoSpaceDE w:val="0"/>
              <w:autoSpaceDN w:val="0"/>
              <w:adjustRightInd w:val="0"/>
              <w:jc w:val="both"/>
              <w:rPr>
                <w:b/>
                <w:bCs/>
                <w:szCs w:val="26"/>
              </w:rPr>
            </w:pPr>
            <w:r>
              <w:rPr>
                <w:b/>
                <w:bCs/>
                <w:szCs w:val="26"/>
              </w:rPr>
              <w:t>A</w:t>
            </w:r>
          </w:p>
        </w:tc>
        <w:tc>
          <w:tcPr>
            <w:tcW w:w="563" w:type="dxa"/>
          </w:tcPr>
          <w:p w:rsidR="007E7EA3" w:rsidRPr="007734AA" w:rsidRDefault="007E7EA3" w:rsidP="0026284F">
            <w:pPr>
              <w:tabs>
                <w:tab w:val="left" w:pos="634"/>
                <w:tab w:val="left" w:pos="2952"/>
                <w:tab w:val="left" w:pos="5328"/>
                <w:tab w:val="left" w:pos="7704"/>
              </w:tabs>
              <w:autoSpaceDE w:val="0"/>
              <w:autoSpaceDN w:val="0"/>
              <w:adjustRightInd w:val="0"/>
              <w:jc w:val="both"/>
              <w:rPr>
                <w:b/>
                <w:bCs/>
                <w:szCs w:val="26"/>
              </w:rPr>
            </w:pPr>
            <w:r>
              <w:rPr>
                <w:b/>
                <w:bCs/>
                <w:szCs w:val="26"/>
              </w:rPr>
              <w:t>A</w:t>
            </w:r>
          </w:p>
        </w:tc>
        <w:tc>
          <w:tcPr>
            <w:tcW w:w="563" w:type="dxa"/>
          </w:tcPr>
          <w:p w:rsidR="007E7EA3" w:rsidRPr="007734AA" w:rsidRDefault="007E7EA3" w:rsidP="0026284F">
            <w:pPr>
              <w:tabs>
                <w:tab w:val="left" w:pos="634"/>
                <w:tab w:val="left" w:pos="2952"/>
                <w:tab w:val="left" w:pos="5328"/>
                <w:tab w:val="left" w:pos="7704"/>
              </w:tabs>
              <w:autoSpaceDE w:val="0"/>
              <w:autoSpaceDN w:val="0"/>
              <w:adjustRightInd w:val="0"/>
              <w:jc w:val="both"/>
              <w:rPr>
                <w:b/>
                <w:bCs/>
                <w:szCs w:val="26"/>
              </w:rPr>
            </w:pPr>
            <w:r>
              <w:rPr>
                <w:b/>
                <w:bCs/>
                <w:szCs w:val="26"/>
              </w:rPr>
              <w:t>A</w:t>
            </w:r>
          </w:p>
        </w:tc>
        <w:tc>
          <w:tcPr>
            <w:tcW w:w="563" w:type="dxa"/>
          </w:tcPr>
          <w:p w:rsidR="007E7EA3" w:rsidRPr="007734AA" w:rsidRDefault="007E7EA3" w:rsidP="0026284F">
            <w:pPr>
              <w:tabs>
                <w:tab w:val="left" w:pos="634"/>
                <w:tab w:val="left" w:pos="2952"/>
                <w:tab w:val="left" w:pos="5328"/>
                <w:tab w:val="left" w:pos="7704"/>
              </w:tabs>
              <w:autoSpaceDE w:val="0"/>
              <w:autoSpaceDN w:val="0"/>
              <w:adjustRightInd w:val="0"/>
              <w:jc w:val="both"/>
              <w:rPr>
                <w:b/>
                <w:bCs/>
                <w:szCs w:val="26"/>
              </w:rPr>
            </w:pPr>
            <w:r>
              <w:rPr>
                <w:b/>
                <w:bCs/>
                <w:szCs w:val="26"/>
              </w:rPr>
              <w:t>B</w:t>
            </w:r>
          </w:p>
        </w:tc>
        <w:tc>
          <w:tcPr>
            <w:tcW w:w="563" w:type="dxa"/>
          </w:tcPr>
          <w:p w:rsidR="007E7EA3" w:rsidRPr="007734AA" w:rsidRDefault="007E7EA3" w:rsidP="0026284F">
            <w:pPr>
              <w:tabs>
                <w:tab w:val="left" w:pos="634"/>
                <w:tab w:val="left" w:pos="2952"/>
                <w:tab w:val="left" w:pos="5328"/>
                <w:tab w:val="left" w:pos="7704"/>
              </w:tabs>
              <w:autoSpaceDE w:val="0"/>
              <w:autoSpaceDN w:val="0"/>
              <w:adjustRightInd w:val="0"/>
              <w:jc w:val="both"/>
              <w:rPr>
                <w:b/>
                <w:bCs/>
                <w:szCs w:val="26"/>
              </w:rPr>
            </w:pPr>
            <w:r>
              <w:rPr>
                <w:b/>
                <w:bCs/>
                <w:szCs w:val="26"/>
              </w:rPr>
              <w:t>B</w:t>
            </w:r>
          </w:p>
        </w:tc>
        <w:tc>
          <w:tcPr>
            <w:tcW w:w="563" w:type="dxa"/>
          </w:tcPr>
          <w:p w:rsidR="007E7EA3" w:rsidRPr="007734AA" w:rsidRDefault="007E7EA3" w:rsidP="0026284F">
            <w:pPr>
              <w:tabs>
                <w:tab w:val="left" w:pos="634"/>
                <w:tab w:val="left" w:pos="2952"/>
                <w:tab w:val="left" w:pos="5328"/>
                <w:tab w:val="left" w:pos="7704"/>
              </w:tabs>
              <w:autoSpaceDE w:val="0"/>
              <w:autoSpaceDN w:val="0"/>
              <w:adjustRightInd w:val="0"/>
              <w:jc w:val="both"/>
              <w:rPr>
                <w:b/>
                <w:bCs/>
                <w:szCs w:val="26"/>
              </w:rPr>
            </w:pPr>
            <w:r>
              <w:rPr>
                <w:b/>
                <w:bCs/>
                <w:szCs w:val="26"/>
              </w:rPr>
              <w:t>B</w:t>
            </w:r>
          </w:p>
        </w:tc>
        <w:tc>
          <w:tcPr>
            <w:tcW w:w="563" w:type="dxa"/>
          </w:tcPr>
          <w:p w:rsidR="007E7EA3" w:rsidRPr="007734AA" w:rsidRDefault="007E7EA3" w:rsidP="0026284F">
            <w:pPr>
              <w:tabs>
                <w:tab w:val="left" w:pos="634"/>
                <w:tab w:val="left" w:pos="2952"/>
                <w:tab w:val="left" w:pos="5328"/>
                <w:tab w:val="left" w:pos="7704"/>
              </w:tabs>
              <w:autoSpaceDE w:val="0"/>
              <w:autoSpaceDN w:val="0"/>
              <w:adjustRightInd w:val="0"/>
              <w:jc w:val="both"/>
              <w:rPr>
                <w:b/>
                <w:bCs/>
                <w:szCs w:val="26"/>
              </w:rPr>
            </w:pPr>
            <w:r>
              <w:rPr>
                <w:b/>
                <w:bCs/>
                <w:szCs w:val="26"/>
              </w:rPr>
              <w:t>B</w:t>
            </w:r>
          </w:p>
        </w:tc>
        <w:tc>
          <w:tcPr>
            <w:tcW w:w="563" w:type="dxa"/>
          </w:tcPr>
          <w:p w:rsidR="007E7EA3" w:rsidRPr="007734AA" w:rsidRDefault="007E7EA3" w:rsidP="0026284F">
            <w:pPr>
              <w:tabs>
                <w:tab w:val="left" w:pos="634"/>
                <w:tab w:val="left" w:pos="2952"/>
                <w:tab w:val="left" w:pos="5328"/>
                <w:tab w:val="left" w:pos="7704"/>
              </w:tabs>
              <w:autoSpaceDE w:val="0"/>
              <w:autoSpaceDN w:val="0"/>
              <w:adjustRightInd w:val="0"/>
              <w:jc w:val="both"/>
              <w:rPr>
                <w:b/>
                <w:bCs/>
                <w:szCs w:val="26"/>
              </w:rPr>
            </w:pPr>
            <w:r>
              <w:rPr>
                <w:b/>
                <w:bCs/>
                <w:szCs w:val="26"/>
              </w:rPr>
              <w:t>C</w:t>
            </w:r>
          </w:p>
        </w:tc>
        <w:tc>
          <w:tcPr>
            <w:tcW w:w="563" w:type="dxa"/>
          </w:tcPr>
          <w:p w:rsidR="007E7EA3" w:rsidRPr="007734AA" w:rsidRDefault="007E7EA3" w:rsidP="0026284F">
            <w:pPr>
              <w:tabs>
                <w:tab w:val="left" w:pos="634"/>
                <w:tab w:val="left" w:pos="2952"/>
                <w:tab w:val="left" w:pos="5328"/>
                <w:tab w:val="left" w:pos="7704"/>
              </w:tabs>
              <w:autoSpaceDE w:val="0"/>
              <w:autoSpaceDN w:val="0"/>
              <w:adjustRightInd w:val="0"/>
              <w:jc w:val="both"/>
              <w:rPr>
                <w:b/>
                <w:bCs/>
                <w:szCs w:val="26"/>
              </w:rPr>
            </w:pPr>
            <w:r>
              <w:rPr>
                <w:b/>
                <w:bCs/>
                <w:szCs w:val="26"/>
              </w:rPr>
              <w:t>C</w:t>
            </w:r>
          </w:p>
        </w:tc>
        <w:tc>
          <w:tcPr>
            <w:tcW w:w="563" w:type="dxa"/>
          </w:tcPr>
          <w:p w:rsidR="007E7EA3" w:rsidRPr="007734AA" w:rsidRDefault="007E7EA3" w:rsidP="0026284F">
            <w:pPr>
              <w:tabs>
                <w:tab w:val="left" w:pos="634"/>
                <w:tab w:val="left" w:pos="2952"/>
                <w:tab w:val="left" w:pos="5328"/>
                <w:tab w:val="left" w:pos="7704"/>
              </w:tabs>
              <w:autoSpaceDE w:val="0"/>
              <w:autoSpaceDN w:val="0"/>
              <w:adjustRightInd w:val="0"/>
              <w:jc w:val="both"/>
              <w:rPr>
                <w:b/>
                <w:bCs/>
                <w:szCs w:val="26"/>
              </w:rPr>
            </w:pPr>
            <w:r>
              <w:rPr>
                <w:b/>
                <w:bCs/>
                <w:szCs w:val="26"/>
              </w:rPr>
              <w:t>C</w:t>
            </w:r>
          </w:p>
        </w:tc>
        <w:tc>
          <w:tcPr>
            <w:tcW w:w="564" w:type="dxa"/>
          </w:tcPr>
          <w:p w:rsidR="007E7EA3" w:rsidRPr="007734AA" w:rsidRDefault="007E7EA3" w:rsidP="0026284F">
            <w:pPr>
              <w:tabs>
                <w:tab w:val="left" w:pos="634"/>
                <w:tab w:val="left" w:pos="2952"/>
                <w:tab w:val="left" w:pos="5328"/>
                <w:tab w:val="left" w:pos="7704"/>
              </w:tabs>
              <w:autoSpaceDE w:val="0"/>
              <w:autoSpaceDN w:val="0"/>
              <w:adjustRightInd w:val="0"/>
              <w:jc w:val="both"/>
              <w:rPr>
                <w:b/>
                <w:bCs/>
                <w:szCs w:val="26"/>
              </w:rPr>
            </w:pPr>
            <w:r>
              <w:rPr>
                <w:b/>
                <w:bCs/>
                <w:szCs w:val="26"/>
              </w:rPr>
              <w:t>C</w:t>
            </w:r>
          </w:p>
        </w:tc>
        <w:tc>
          <w:tcPr>
            <w:tcW w:w="564" w:type="dxa"/>
          </w:tcPr>
          <w:p w:rsidR="007E7EA3" w:rsidRPr="007734AA" w:rsidRDefault="007E7EA3" w:rsidP="0026284F">
            <w:pPr>
              <w:tabs>
                <w:tab w:val="left" w:pos="634"/>
                <w:tab w:val="left" w:pos="2952"/>
                <w:tab w:val="left" w:pos="5328"/>
                <w:tab w:val="left" w:pos="7704"/>
              </w:tabs>
              <w:autoSpaceDE w:val="0"/>
              <w:autoSpaceDN w:val="0"/>
              <w:adjustRightInd w:val="0"/>
              <w:jc w:val="both"/>
              <w:rPr>
                <w:b/>
                <w:bCs/>
                <w:szCs w:val="26"/>
              </w:rPr>
            </w:pPr>
            <w:r>
              <w:rPr>
                <w:b/>
                <w:bCs/>
                <w:szCs w:val="26"/>
              </w:rPr>
              <w:t>D</w:t>
            </w:r>
          </w:p>
        </w:tc>
        <w:tc>
          <w:tcPr>
            <w:tcW w:w="564" w:type="dxa"/>
          </w:tcPr>
          <w:p w:rsidR="007E7EA3" w:rsidRPr="007734AA" w:rsidRDefault="007E7EA3" w:rsidP="0026284F">
            <w:pPr>
              <w:tabs>
                <w:tab w:val="left" w:pos="634"/>
                <w:tab w:val="left" w:pos="2952"/>
                <w:tab w:val="left" w:pos="5328"/>
                <w:tab w:val="left" w:pos="7704"/>
              </w:tabs>
              <w:autoSpaceDE w:val="0"/>
              <w:autoSpaceDN w:val="0"/>
              <w:adjustRightInd w:val="0"/>
              <w:jc w:val="both"/>
              <w:rPr>
                <w:b/>
                <w:bCs/>
                <w:szCs w:val="26"/>
              </w:rPr>
            </w:pPr>
            <w:r>
              <w:rPr>
                <w:b/>
                <w:bCs/>
                <w:szCs w:val="26"/>
              </w:rPr>
              <w:t>D</w:t>
            </w:r>
          </w:p>
        </w:tc>
        <w:tc>
          <w:tcPr>
            <w:tcW w:w="564" w:type="dxa"/>
          </w:tcPr>
          <w:p w:rsidR="007E7EA3" w:rsidRPr="007734AA" w:rsidRDefault="007E7EA3" w:rsidP="0026284F">
            <w:pPr>
              <w:tabs>
                <w:tab w:val="left" w:pos="634"/>
                <w:tab w:val="left" w:pos="2952"/>
                <w:tab w:val="left" w:pos="5328"/>
                <w:tab w:val="left" w:pos="7704"/>
              </w:tabs>
              <w:autoSpaceDE w:val="0"/>
              <w:autoSpaceDN w:val="0"/>
              <w:adjustRightInd w:val="0"/>
              <w:jc w:val="both"/>
              <w:rPr>
                <w:b/>
                <w:bCs/>
                <w:szCs w:val="26"/>
              </w:rPr>
            </w:pPr>
            <w:r>
              <w:rPr>
                <w:b/>
                <w:bCs/>
                <w:szCs w:val="26"/>
              </w:rPr>
              <w:t>D</w:t>
            </w:r>
          </w:p>
        </w:tc>
        <w:tc>
          <w:tcPr>
            <w:tcW w:w="564" w:type="dxa"/>
          </w:tcPr>
          <w:p w:rsidR="007E7EA3" w:rsidRPr="007734AA" w:rsidRDefault="007E7EA3" w:rsidP="0026284F">
            <w:pPr>
              <w:tabs>
                <w:tab w:val="left" w:pos="634"/>
                <w:tab w:val="left" w:pos="2952"/>
                <w:tab w:val="left" w:pos="5328"/>
                <w:tab w:val="left" w:pos="7704"/>
              </w:tabs>
              <w:autoSpaceDE w:val="0"/>
              <w:autoSpaceDN w:val="0"/>
              <w:adjustRightInd w:val="0"/>
              <w:jc w:val="both"/>
              <w:rPr>
                <w:b/>
                <w:bCs/>
                <w:szCs w:val="26"/>
              </w:rPr>
            </w:pPr>
            <w:r>
              <w:rPr>
                <w:b/>
                <w:bCs/>
                <w:szCs w:val="26"/>
              </w:rPr>
              <w:t>D</w:t>
            </w:r>
          </w:p>
        </w:tc>
      </w:tr>
    </w:tbl>
    <w:p w:rsidR="00CE2A60" w:rsidRDefault="00CE2A60" w:rsidP="00CE2A60"/>
    <w:p w:rsidR="007E7EA3" w:rsidRDefault="007E7EA3" w:rsidP="00CE2A6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6"/>
        <w:gridCol w:w="7278"/>
        <w:gridCol w:w="1472"/>
      </w:tblGrid>
      <w:tr w:rsidR="007E7EA3" w:rsidRPr="007E7EA3" w:rsidTr="0026284F">
        <w:tc>
          <w:tcPr>
            <w:tcW w:w="828" w:type="dxa"/>
          </w:tcPr>
          <w:p w:rsidR="007E7EA3" w:rsidRPr="007E7EA3" w:rsidRDefault="007E7EA3" w:rsidP="007E7EA3">
            <w:pPr>
              <w:jc w:val="center"/>
              <w:rPr>
                <w:b/>
                <w:noProof/>
                <w:lang w:val="es-VE"/>
              </w:rPr>
            </w:pPr>
            <w:r w:rsidRPr="007E7EA3">
              <w:rPr>
                <w:b/>
                <w:noProof/>
                <w:lang w:val="es-VE"/>
              </w:rPr>
              <w:t>CÂU</w:t>
            </w:r>
          </w:p>
        </w:tc>
        <w:tc>
          <w:tcPr>
            <w:tcW w:w="7440" w:type="dxa"/>
          </w:tcPr>
          <w:p w:rsidR="007E7EA3" w:rsidRPr="007E7EA3" w:rsidRDefault="007E7EA3" w:rsidP="007E7EA3">
            <w:pPr>
              <w:jc w:val="center"/>
              <w:rPr>
                <w:b/>
                <w:noProof/>
                <w:lang w:val="es-VE"/>
              </w:rPr>
            </w:pPr>
            <w:r w:rsidRPr="007E7EA3">
              <w:rPr>
                <w:b/>
                <w:noProof/>
                <w:lang w:val="es-VE"/>
              </w:rPr>
              <w:t>ĐÁP ÁN</w:t>
            </w:r>
          </w:p>
        </w:tc>
        <w:tc>
          <w:tcPr>
            <w:tcW w:w="1481" w:type="dxa"/>
          </w:tcPr>
          <w:p w:rsidR="007E7EA3" w:rsidRPr="007E7EA3" w:rsidRDefault="007E7EA3" w:rsidP="007E7EA3">
            <w:pPr>
              <w:jc w:val="center"/>
              <w:rPr>
                <w:b/>
                <w:noProof/>
                <w:lang w:val="es-VE"/>
              </w:rPr>
            </w:pPr>
            <w:r w:rsidRPr="007E7EA3">
              <w:rPr>
                <w:b/>
                <w:noProof/>
                <w:lang w:val="es-VE"/>
              </w:rPr>
              <w:t>ĐIỂM</w:t>
            </w:r>
          </w:p>
        </w:tc>
      </w:tr>
      <w:tr w:rsidR="007E7EA3" w:rsidRPr="007E7EA3" w:rsidTr="0026284F">
        <w:tc>
          <w:tcPr>
            <w:tcW w:w="828" w:type="dxa"/>
          </w:tcPr>
          <w:p w:rsidR="007E7EA3" w:rsidRPr="007E7EA3" w:rsidRDefault="007E7EA3" w:rsidP="007E7EA3">
            <w:pPr>
              <w:rPr>
                <w:noProof/>
                <w:lang w:val="es-VE"/>
              </w:rPr>
            </w:pPr>
            <w:r w:rsidRPr="007E7EA3">
              <w:rPr>
                <w:noProof/>
                <w:lang w:val="es-VE"/>
              </w:rPr>
              <w:t>1</w:t>
            </w:r>
          </w:p>
        </w:tc>
        <w:tc>
          <w:tcPr>
            <w:tcW w:w="7440" w:type="dxa"/>
          </w:tcPr>
          <w:p w:rsidR="007E7EA3" w:rsidRDefault="007E7EA3" w:rsidP="007E7EA3">
            <w:pPr>
              <w:rPr>
                <w:noProof/>
                <w:lang w:val="es-VE"/>
              </w:rPr>
            </w:pPr>
          </w:p>
          <w:p w:rsidR="007E7EA3" w:rsidRPr="007E7EA3" w:rsidRDefault="007E7EA3" w:rsidP="007E7EA3">
            <w:pPr>
              <w:rPr>
                <w:noProof/>
                <w:lang w:val="es-VE"/>
              </w:rPr>
            </w:pPr>
            <w:r w:rsidRPr="007E7EA3">
              <w:rPr>
                <w:noProof/>
                <w:lang w:val="es-VE"/>
              </w:rPr>
              <w:t>a Giải quyết mâu thuẫn:</w:t>
            </w:r>
          </w:p>
          <w:p w:rsidR="007E7EA3" w:rsidRPr="007E7EA3" w:rsidRDefault="007E7EA3" w:rsidP="007E7EA3">
            <w:pPr>
              <w:rPr>
                <w:noProof/>
                <w:lang w:val="es-VE"/>
              </w:rPr>
            </w:pPr>
            <w:r w:rsidRPr="007E7EA3">
              <w:rPr>
                <w:noProof/>
                <w:lang w:val="es-VE"/>
              </w:rPr>
              <w:t xml:space="preserve">   Mỗi mâu thuẫn đều bao hàm sự thống nhất và đấu tranh giữa các mặt đối lập.</w:t>
            </w:r>
          </w:p>
          <w:p w:rsidR="007E7EA3" w:rsidRPr="007E7EA3" w:rsidRDefault="007E7EA3" w:rsidP="007E7EA3">
            <w:pPr>
              <w:rPr>
                <w:noProof/>
                <w:lang w:val="es-VE"/>
              </w:rPr>
            </w:pPr>
            <w:r w:rsidRPr="007E7EA3">
              <w:rPr>
                <w:noProof/>
                <w:lang w:val="es-VE"/>
              </w:rPr>
              <w:t xml:space="preserve">  Sự đấu tranh giữa các mặt đối lập làm cho sự vật, hiện tượng không còn giữ nguyên trạng thái ban đầu.</w:t>
            </w:r>
          </w:p>
          <w:p w:rsidR="007E7EA3" w:rsidRPr="007E7EA3" w:rsidRDefault="007E7EA3" w:rsidP="007E7EA3">
            <w:pPr>
              <w:rPr>
                <w:noProof/>
                <w:lang w:val="es-VE"/>
              </w:rPr>
            </w:pPr>
            <w:r w:rsidRPr="007E7EA3">
              <w:rPr>
                <w:noProof/>
                <w:lang w:val="es-VE"/>
              </w:rPr>
              <w:t xml:space="preserve">  Kết quả của sự đấu tranh giữa các mặt đối lập là: Mâu thuẫn cũ mất đi, mâu thuẫn mới hình thành, sự vật hiện tượng cũ được thay thế bằng sự vật, hiện tượng mới.</w:t>
            </w:r>
          </w:p>
          <w:p w:rsidR="007E7EA3" w:rsidRPr="007E7EA3" w:rsidRDefault="007E7EA3" w:rsidP="007E7EA3">
            <w:pPr>
              <w:rPr>
                <w:noProof/>
                <w:lang w:val="es-VE"/>
              </w:rPr>
            </w:pPr>
            <w:r w:rsidRPr="007E7EA3">
              <w:rPr>
                <w:noProof/>
                <w:lang w:val="es-VE"/>
              </w:rPr>
              <w:t xml:space="preserve">   Qúa trình này tạo nên sự vận động, phát triển vô tận của thế giới khách quan.</w:t>
            </w:r>
          </w:p>
          <w:p w:rsidR="007E7EA3" w:rsidRDefault="007E7EA3" w:rsidP="007E7EA3">
            <w:pPr>
              <w:rPr>
                <w:noProof/>
                <w:lang w:val="es-VE"/>
              </w:rPr>
            </w:pPr>
            <w:r w:rsidRPr="007E7EA3">
              <w:rPr>
                <w:noProof/>
                <w:lang w:val="es-VE"/>
              </w:rPr>
              <w:t xml:space="preserve">   Kết luận: Sự đấu tranh giữa các mặt đối lập là nguồn gốc vận động, phát triển của sự vật, hiện tượng</w:t>
            </w:r>
          </w:p>
          <w:p w:rsidR="007E7EA3" w:rsidRDefault="007E7EA3" w:rsidP="007E7EA3">
            <w:pPr>
              <w:rPr>
                <w:noProof/>
                <w:lang w:val="es-VE"/>
              </w:rPr>
            </w:pPr>
            <w:r>
              <w:rPr>
                <w:noProof/>
                <w:lang w:val="es-VE"/>
              </w:rPr>
              <w:t xml:space="preserve">b. </w:t>
            </w:r>
            <w:r w:rsidRPr="007E7EA3">
              <w:rPr>
                <w:noProof/>
                <w:lang w:val="es-VE"/>
              </w:rPr>
              <w:t>Mâu thuẫn chỉ được giải quyết bằng đấu tranh giữa các mặt đối lập, không phải bằng con đường điều hoà mâu thuẫn.</w:t>
            </w:r>
          </w:p>
          <w:p w:rsidR="007E7EA3" w:rsidRPr="007E7EA3" w:rsidRDefault="007E7EA3" w:rsidP="007E7EA3">
            <w:pPr>
              <w:rPr>
                <w:noProof/>
                <w:lang w:val="es-VE"/>
              </w:rPr>
            </w:pPr>
            <w:r>
              <w:rPr>
                <w:noProof/>
                <w:lang w:val="es-VE"/>
              </w:rPr>
              <w:t>Ví dụ….</w:t>
            </w:r>
          </w:p>
        </w:tc>
        <w:tc>
          <w:tcPr>
            <w:tcW w:w="1481" w:type="dxa"/>
          </w:tcPr>
          <w:p w:rsidR="007E7EA3" w:rsidRPr="007E7EA3" w:rsidRDefault="007E7EA3" w:rsidP="007E7EA3">
            <w:pPr>
              <w:rPr>
                <w:noProof/>
                <w:lang w:val="es-VE"/>
              </w:rPr>
            </w:pPr>
            <w:r>
              <w:rPr>
                <w:noProof/>
                <w:lang w:val="es-VE"/>
              </w:rPr>
              <w:t>2</w:t>
            </w:r>
            <w:r w:rsidRPr="007E7EA3">
              <w:rPr>
                <w:noProof/>
                <w:lang w:val="es-VE"/>
              </w:rPr>
              <w:t>,5 điểm</w:t>
            </w:r>
          </w:p>
          <w:p w:rsidR="007E7EA3" w:rsidRPr="007E7EA3" w:rsidRDefault="007E7EA3" w:rsidP="007E7EA3">
            <w:pPr>
              <w:rPr>
                <w:noProof/>
                <w:lang w:val="es-VE"/>
              </w:rPr>
            </w:pPr>
          </w:p>
          <w:p w:rsidR="007E7EA3" w:rsidRPr="007E7EA3" w:rsidRDefault="007E7EA3" w:rsidP="007E7EA3">
            <w:pPr>
              <w:rPr>
                <w:noProof/>
                <w:lang w:val="es-VE"/>
              </w:rPr>
            </w:pPr>
            <w:r>
              <w:rPr>
                <w:noProof/>
                <w:lang w:val="es-VE"/>
              </w:rPr>
              <w:t>0,25 điểm</w:t>
            </w:r>
          </w:p>
          <w:p w:rsidR="007E7EA3" w:rsidRPr="007E7EA3" w:rsidRDefault="007E7EA3" w:rsidP="007E7EA3">
            <w:pPr>
              <w:rPr>
                <w:noProof/>
                <w:lang w:val="es-VE"/>
              </w:rPr>
            </w:pPr>
          </w:p>
          <w:p w:rsidR="007E7EA3" w:rsidRPr="007E7EA3" w:rsidRDefault="007E7EA3" w:rsidP="007E7EA3">
            <w:pPr>
              <w:rPr>
                <w:noProof/>
                <w:lang w:val="es-VE"/>
              </w:rPr>
            </w:pPr>
            <w:r w:rsidRPr="007E7EA3">
              <w:rPr>
                <w:noProof/>
                <w:lang w:val="es-VE"/>
              </w:rPr>
              <w:t>0,</w:t>
            </w:r>
            <w:r>
              <w:rPr>
                <w:noProof/>
                <w:lang w:val="es-VE"/>
              </w:rPr>
              <w:t>2</w:t>
            </w:r>
            <w:r w:rsidRPr="007E7EA3">
              <w:rPr>
                <w:noProof/>
                <w:lang w:val="es-VE"/>
              </w:rPr>
              <w:t>5điểm</w:t>
            </w:r>
          </w:p>
          <w:p w:rsidR="007E7EA3" w:rsidRDefault="007E7EA3" w:rsidP="007E7EA3">
            <w:pPr>
              <w:rPr>
                <w:noProof/>
                <w:lang w:val="es-VE"/>
              </w:rPr>
            </w:pPr>
          </w:p>
          <w:p w:rsidR="007E7EA3" w:rsidRDefault="007E7EA3" w:rsidP="007E7EA3">
            <w:pPr>
              <w:rPr>
                <w:noProof/>
                <w:lang w:val="es-VE"/>
              </w:rPr>
            </w:pPr>
            <w:r>
              <w:rPr>
                <w:noProof/>
                <w:lang w:val="es-VE"/>
              </w:rPr>
              <w:t>0,25</w:t>
            </w:r>
            <w:r w:rsidRPr="007E7EA3">
              <w:rPr>
                <w:noProof/>
                <w:lang w:val="es-VE"/>
              </w:rPr>
              <w:t xml:space="preserve"> điểm</w:t>
            </w:r>
          </w:p>
          <w:p w:rsidR="007E7EA3" w:rsidRDefault="007E7EA3" w:rsidP="007E7EA3">
            <w:pPr>
              <w:rPr>
                <w:noProof/>
                <w:lang w:val="es-VE"/>
              </w:rPr>
            </w:pPr>
          </w:p>
          <w:p w:rsidR="007E7EA3" w:rsidRDefault="007E7EA3" w:rsidP="007E7EA3">
            <w:pPr>
              <w:rPr>
                <w:noProof/>
                <w:lang w:val="es-VE"/>
              </w:rPr>
            </w:pPr>
          </w:p>
          <w:p w:rsidR="007E7EA3" w:rsidRDefault="007E7EA3" w:rsidP="007E7EA3">
            <w:pPr>
              <w:rPr>
                <w:noProof/>
                <w:lang w:val="es-VE"/>
              </w:rPr>
            </w:pPr>
            <w:r>
              <w:rPr>
                <w:noProof/>
                <w:lang w:val="es-VE"/>
              </w:rPr>
              <w:t>0,25 điểm</w:t>
            </w:r>
          </w:p>
          <w:p w:rsidR="007E7EA3" w:rsidRDefault="007E7EA3" w:rsidP="007E7EA3">
            <w:pPr>
              <w:rPr>
                <w:noProof/>
                <w:lang w:val="es-VE"/>
              </w:rPr>
            </w:pPr>
          </w:p>
          <w:p w:rsidR="007E7EA3" w:rsidRDefault="007E7EA3" w:rsidP="007E7EA3">
            <w:pPr>
              <w:rPr>
                <w:noProof/>
                <w:lang w:val="es-VE"/>
              </w:rPr>
            </w:pPr>
            <w:r>
              <w:rPr>
                <w:noProof/>
                <w:lang w:val="es-VE"/>
              </w:rPr>
              <w:t>0,5điểm</w:t>
            </w:r>
          </w:p>
          <w:p w:rsidR="007E7EA3" w:rsidRDefault="007E7EA3" w:rsidP="007E7EA3">
            <w:pPr>
              <w:rPr>
                <w:noProof/>
                <w:lang w:val="es-VE"/>
              </w:rPr>
            </w:pPr>
          </w:p>
          <w:p w:rsidR="007E7EA3" w:rsidRDefault="007E7EA3" w:rsidP="007E7EA3">
            <w:pPr>
              <w:rPr>
                <w:noProof/>
                <w:lang w:val="es-VE"/>
              </w:rPr>
            </w:pPr>
            <w:r>
              <w:rPr>
                <w:noProof/>
                <w:lang w:val="es-VE"/>
              </w:rPr>
              <w:t>0,5 điểm</w:t>
            </w:r>
          </w:p>
          <w:p w:rsidR="007E7EA3" w:rsidRPr="007E7EA3" w:rsidRDefault="007E7EA3" w:rsidP="007E7EA3">
            <w:pPr>
              <w:rPr>
                <w:noProof/>
                <w:lang w:val="es-VE"/>
              </w:rPr>
            </w:pPr>
            <w:r>
              <w:rPr>
                <w:noProof/>
                <w:lang w:val="es-VE"/>
              </w:rPr>
              <w:t>0,5 điểm</w:t>
            </w:r>
          </w:p>
        </w:tc>
      </w:tr>
      <w:tr w:rsidR="007E7EA3" w:rsidRPr="007E7EA3" w:rsidTr="0026284F">
        <w:trPr>
          <w:trHeight w:val="676"/>
        </w:trPr>
        <w:tc>
          <w:tcPr>
            <w:tcW w:w="828" w:type="dxa"/>
          </w:tcPr>
          <w:p w:rsidR="007E7EA3" w:rsidRPr="007E7EA3" w:rsidRDefault="007E7EA3" w:rsidP="007E7EA3">
            <w:pPr>
              <w:rPr>
                <w:noProof/>
                <w:lang w:val="es-VE"/>
              </w:rPr>
            </w:pPr>
            <w:r w:rsidRPr="007E7EA3">
              <w:rPr>
                <w:noProof/>
                <w:lang w:val="es-VE"/>
              </w:rPr>
              <w:t>2</w:t>
            </w:r>
          </w:p>
        </w:tc>
        <w:tc>
          <w:tcPr>
            <w:tcW w:w="7440" w:type="dxa"/>
          </w:tcPr>
          <w:p w:rsidR="007E7EA3" w:rsidRPr="007E7EA3" w:rsidRDefault="007E7EA3" w:rsidP="007E7EA3">
            <w:pPr>
              <w:jc w:val="both"/>
              <w:rPr>
                <w:noProof/>
                <w:lang w:val="es-VE"/>
              </w:rPr>
            </w:pPr>
            <w:r w:rsidRPr="007E7EA3">
              <w:rPr>
                <w:noProof/>
                <w:lang w:val="es-VE"/>
              </w:rPr>
              <w:t xml:space="preserve">  - Nhận thức cảm tính là giai đoạn nhận thức được tạo nên do sự tiếp xúc trực tiếp của các cơ quan cảm giác với sự vật, hiện tượng, đem lại cho con người hiểu biết về các đặc điểm bên ngoài của chúng.</w:t>
            </w:r>
          </w:p>
          <w:p w:rsidR="007E7EA3" w:rsidRPr="007E7EA3" w:rsidRDefault="007E7EA3" w:rsidP="007E7EA3">
            <w:pPr>
              <w:jc w:val="both"/>
              <w:rPr>
                <w:noProof/>
                <w:lang w:val="es-VE"/>
              </w:rPr>
            </w:pPr>
            <w:r w:rsidRPr="007E7EA3">
              <w:rPr>
                <w:noProof/>
                <w:lang w:val="es-VE"/>
              </w:rPr>
              <w:t>Ví dụ: Nhận thức cảm tính về quả cam….</w:t>
            </w:r>
          </w:p>
          <w:p w:rsidR="007E7EA3" w:rsidRPr="007E7EA3" w:rsidRDefault="007E7EA3" w:rsidP="007E7EA3">
            <w:pPr>
              <w:jc w:val="both"/>
              <w:rPr>
                <w:noProof/>
                <w:lang w:val="es-VE"/>
              </w:rPr>
            </w:pPr>
            <w:r w:rsidRPr="007E7EA3">
              <w:rPr>
                <w:noProof/>
                <w:lang w:val="es-VE"/>
              </w:rPr>
              <w:t>- Nhận thức lí tính là giai đoạn nhận thức tiếp theo, dựa trên các tài liệu do nhận thức cảm tính đem lại, nhờ các thao tác của tư duy như: Phân tích, so sánh, tổng hợp, khái quát hóa … Tìm ra bản chất, quy luật của sự vật, hiện tượng.</w:t>
            </w:r>
          </w:p>
          <w:p w:rsidR="007E7EA3" w:rsidRPr="007E7EA3" w:rsidRDefault="007E7EA3" w:rsidP="007E7EA3">
            <w:pPr>
              <w:jc w:val="both"/>
              <w:rPr>
                <w:noProof/>
                <w:lang w:val="es-VE"/>
              </w:rPr>
            </w:pPr>
            <w:r w:rsidRPr="007E7EA3">
              <w:rPr>
                <w:noProof/>
                <w:lang w:val="es-VE"/>
              </w:rPr>
              <w:t>Ví dụ: Nhận thức lí tính về quả cảm…</w:t>
            </w:r>
          </w:p>
        </w:tc>
        <w:tc>
          <w:tcPr>
            <w:tcW w:w="1481" w:type="dxa"/>
          </w:tcPr>
          <w:p w:rsidR="007E7EA3" w:rsidRPr="007E7EA3" w:rsidRDefault="007E7EA3" w:rsidP="007E7EA3">
            <w:pPr>
              <w:rPr>
                <w:noProof/>
                <w:lang w:val="es-VE"/>
              </w:rPr>
            </w:pPr>
            <w:r w:rsidRPr="007E7EA3">
              <w:rPr>
                <w:noProof/>
                <w:lang w:val="es-VE"/>
              </w:rPr>
              <w:t>0,75điểm</w:t>
            </w:r>
          </w:p>
          <w:p w:rsidR="007E7EA3" w:rsidRPr="007E7EA3" w:rsidRDefault="007E7EA3" w:rsidP="007E7EA3">
            <w:pPr>
              <w:rPr>
                <w:noProof/>
                <w:lang w:val="es-VE"/>
              </w:rPr>
            </w:pPr>
          </w:p>
          <w:p w:rsidR="007E7EA3" w:rsidRPr="007E7EA3" w:rsidRDefault="007E7EA3" w:rsidP="007E7EA3">
            <w:pPr>
              <w:rPr>
                <w:noProof/>
                <w:lang w:val="es-VE"/>
              </w:rPr>
            </w:pPr>
          </w:p>
          <w:p w:rsidR="007E7EA3" w:rsidRPr="007E7EA3" w:rsidRDefault="007E7EA3" w:rsidP="007E7EA3">
            <w:pPr>
              <w:rPr>
                <w:noProof/>
                <w:lang w:val="es-VE"/>
              </w:rPr>
            </w:pPr>
            <w:r w:rsidRPr="007E7EA3">
              <w:rPr>
                <w:noProof/>
                <w:lang w:val="es-VE"/>
              </w:rPr>
              <w:t>0,25điểm</w:t>
            </w:r>
          </w:p>
          <w:p w:rsidR="007E7EA3" w:rsidRPr="007E7EA3" w:rsidRDefault="007E7EA3" w:rsidP="007E7EA3">
            <w:pPr>
              <w:rPr>
                <w:noProof/>
                <w:lang w:val="es-VE"/>
              </w:rPr>
            </w:pPr>
            <w:r w:rsidRPr="007E7EA3">
              <w:rPr>
                <w:noProof/>
                <w:lang w:val="es-VE"/>
              </w:rPr>
              <w:t>0,75điểm</w:t>
            </w:r>
          </w:p>
          <w:p w:rsidR="007E7EA3" w:rsidRPr="007E7EA3" w:rsidRDefault="007E7EA3" w:rsidP="007E7EA3">
            <w:pPr>
              <w:rPr>
                <w:noProof/>
                <w:lang w:val="es-VE"/>
              </w:rPr>
            </w:pPr>
          </w:p>
          <w:p w:rsidR="007E7EA3" w:rsidRPr="007E7EA3" w:rsidRDefault="007E7EA3" w:rsidP="007E7EA3">
            <w:pPr>
              <w:rPr>
                <w:noProof/>
                <w:lang w:val="es-VE"/>
              </w:rPr>
            </w:pPr>
          </w:p>
          <w:p w:rsidR="007E7EA3" w:rsidRPr="007E7EA3" w:rsidRDefault="007E7EA3" w:rsidP="007E7EA3">
            <w:pPr>
              <w:rPr>
                <w:noProof/>
                <w:lang w:val="es-VE"/>
              </w:rPr>
            </w:pPr>
          </w:p>
          <w:p w:rsidR="007E7EA3" w:rsidRPr="007E7EA3" w:rsidRDefault="007E7EA3" w:rsidP="007E7EA3">
            <w:pPr>
              <w:rPr>
                <w:noProof/>
                <w:lang w:val="es-VE"/>
              </w:rPr>
            </w:pPr>
            <w:r w:rsidRPr="007E7EA3">
              <w:rPr>
                <w:noProof/>
                <w:lang w:val="es-VE"/>
              </w:rPr>
              <w:t>0,25điểm</w:t>
            </w:r>
          </w:p>
        </w:tc>
      </w:tr>
      <w:tr w:rsidR="007E7EA3" w:rsidRPr="007E7EA3" w:rsidTr="0026284F">
        <w:trPr>
          <w:trHeight w:val="676"/>
        </w:trPr>
        <w:tc>
          <w:tcPr>
            <w:tcW w:w="828" w:type="dxa"/>
          </w:tcPr>
          <w:p w:rsidR="007E7EA3" w:rsidRPr="007E7EA3" w:rsidRDefault="007E7EA3" w:rsidP="007E7EA3">
            <w:pPr>
              <w:rPr>
                <w:noProof/>
                <w:lang w:val="es-VE"/>
              </w:rPr>
            </w:pPr>
            <w:r w:rsidRPr="007E7EA3">
              <w:rPr>
                <w:noProof/>
                <w:lang w:val="es-VE"/>
              </w:rPr>
              <w:t>3</w:t>
            </w:r>
          </w:p>
        </w:tc>
        <w:tc>
          <w:tcPr>
            <w:tcW w:w="7440" w:type="dxa"/>
          </w:tcPr>
          <w:p w:rsidR="007E7EA3" w:rsidRPr="007E7EA3" w:rsidRDefault="007E7EA3" w:rsidP="007E7EA3">
            <w:pPr>
              <w:jc w:val="both"/>
              <w:rPr>
                <w:noProof/>
                <w:lang w:val="es-VE"/>
              </w:rPr>
            </w:pPr>
            <w:r w:rsidRPr="007E7EA3">
              <w:rPr>
                <w:noProof/>
                <w:lang w:val="es-VE"/>
              </w:rPr>
              <w:t>-  “Đi một ngày đàng”là  hoạt động thực tiễn</w:t>
            </w:r>
          </w:p>
          <w:p w:rsidR="007E7EA3" w:rsidRPr="007E7EA3" w:rsidRDefault="007E7EA3" w:rsidP="007E7EA3">
            <w:pPr>
              <w:jc w:val="both"/>
              <w:rPr>
                <w:noProof/>
                <w:lang w:val="es-VE"/>
              </w:rPr>
            </w:pPr>
            <w:r w:rsidRPr="007E7EA3">
              <w:rPr>
                <w:noProof/>
                <w:lang w:val="es-VE"/>
              </w:rPr>
              <w:t>-  “ Học một sàng khôn”là hoạt động nhận thức.</w:t>
            </w:r>
          </w:p>
          <w:p w:rsidR="007E7EA3" w:rsidRPr="007E7EA3" w:rsidRDefault="007E7EA3" w:rsidP="007E7EA3">
            <w:pPr>
              <w:jc w:val="both"/>
              <w:rPr>
                <w:noProof/>
                <w:lang w:val="es-VE"/>
              </w:rPr>
            </w:pPr>
            <w:r w:rsidRPr="007E7EA3">
              <w:rPr>
                <w:noProof/>
                <w:lang w:val="es-VE"/>
              </w:rPr>
              <w:t>- Nói lên vai trò của thực tiễn đối với nhận thức</w:t>
            </w:r>
          </w:p>
          <w:p w:rsidR="007E7EA3" w:rsidRPr="007E7EA3" w:rsidRDefault="007E7EA3" w:rsidP="007E7EA3">
            <w:pPr>
              <w:jc w:val="both"/>
              <w:rPr>
                <w:noProof/>
                <w:lang w:val="es-VE"/>
              </w:rPr>
            </w:pPr>
          </w:p>
        </w:tc>
        <w:tc>
          <w:tcPr>
            <w:tcW w:w="1481" w:type="dxa"/>
          </w:tcPr>
          <w:p w:rsidR="007E7EA3" w:rsidRPr="007E7EA3" w:rsidRDefault="007E7EA3" w:rsidP="007E7EA3">
            <w:pPr>
              <w:rPr>
                <w:noProof/>
                <w:lang w:val="es-VE"/>
              </w:rPr>
            </w:pPr>
            <w:r>
              <w:rPr>
                <w:noProof/>
                <w:lang w:val="es-VE"/>
              </w:rPr>
              <w:t>0,</w:t>
            </w:r>
            <w:r w:rsidRPr="007E7EA3">
              <w:rPr>
                <w:noProof/>
                <w:lang w:val="es-VE"/>
              </w:rPr>
              <w:t>5điêm</w:t>
            </w:r>
          </w:p>
          <w:p w:rsidR="007E7EA3" w:rsidRPr="007E7EA3" w:rsidRDefault="007E7EA3" w:rsidP="007E7EA3">
            <w:pPr>
              <w:rPr>
                <w:noProof/>
                <w:lang w:val="es-VE"/>
              </w:rPr>
            </w:pPr>
            <w:r>
              <w:rPr>
                <w:noProof/>
                <w:lang w:val="es-VE"/>
              </w:rPr>
              <w:t>0,</w:t>
            </w:r>
            <w:r w:rsidRPr="007E7EA3">
              <w:rPr>
                <w:noProof/>
                <w:lang w:val="es-VE"/>
              </w:rPr>
              <w:t>5điểm</w:t>
            </w:r>
          </w:p>
          <w:p w:rsidR="007E7EA3" w:rsidRPr="007E7EA3" w:rsidRDefault="007E7EA3" w:rsidP="007E7EA3">
            <w:pPr>
              <w:rPr>
                <w:noProof/>
                <w:lang w:val="es-VE"/>
              </w:rPr>
            </w:pPr>
            <w:r w:rsidRPr="007E7EA3">
              <w:rPr>
                <w:noProof/>
                <w:lang w:val="es-VE"/>
              </w:rPr>
              <w:t>0,5điểm</w:t>
            </w:r>
          </w:p>
        </w:tc>
      </w:tr>
    </w:tbl>
    <w:p w:rsidR="007E7EA3" w:rsidRDefault="007E7EA3" w:rsidP="00CE2A60"/>
    <w:p w:rsidR="00552B05" w:rsidRPr="00CE2A60" w:rsidRDefault="00552B05" w:rsidP="00CE2A60"/>
    <w:p w:rsidR="002E70B5" w:rsidRDefault="002E70B5"/>
    <w:sectPr w:rsidR="002E70B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4C58E1"/>
    <w:multiLevelType w:val="hybridMultilevel"/>
    <w:tmpl w:val="8362C0A0"/>
    <w:lvl w:ilvl="0" w:tplc="1DF6CB5E">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27604322"/>
    <w:multiLevelType w:val="hybridMultilevel"/>
    <w:tmpl w:val="934C31EC"/>
    <w:lvl w:ilvl="0" w:tplc="4BA43E68">
      <w:start w:val="3"/>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398267C0"/>
    <w:multiLevelType w:val="hybridMultilevel"/>
    <w:tmpl w:val="8E7E0894"/>
    <w:lvl w:ilvl="0" w:tplc="DB68E1D0">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3F4C7DB6"/>
    <w:multiLevelType w:val="hybridMultilevel"/>
    <w:tmpl w:val="6DE44F8C"/>
    <w:lvl w:ilvl="0" w:tplc="2BB4E6D8">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2A60"/>
    <w:rsid w:val="000044D6"/>
    <w:rsid w:val="00025EB0"/>
    <w:rsid w:val="00092222"/>
    <w:rsid w:val="000B67B6"/>
    <w:rsid w:val="001E4C3B"/>
    <w:rsid w:val="00201393"/>
    <w:rsid w:val="00275877"/>
    <w:rsid w:val="00291C8F"/>
    <w:rsid w:val="002E70B5"/>
    <w:rsid w:val="00395A43"/>
    <w:rsid w:val="003B7F75"/>
    <w:rsid w:val="004E3919"/>
    <w:rsid w:val="00552B05"/>
    <w:rsid w:val="005D1B4E"/>
    <w:rsid w:val="006D4D54"/>
    <w:rsid w:val="007A284E"/>
    <w:rsid w:val="007E7EA3"/>
    <w:rsid w:val="008334CB"/>
    <w:rsid w:val="0087234A"/>
    <w:rsid w:val="009C0E6D"/>
    <w:rsid w:val="00CE2A60"/>
    <w:rsid w:val="00CF03EF"/>
    <w:rsid w:val="00D7171D"/>
    <w:rsid w:val="00F7649D"/>
    <w:rsid w:val="00FC3B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2A60"/>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c1">
    <w:name w:val="msonormal c1"/>
    <w:basedOn w:val="Normal"/>
    <w:rsid w:val="007A284E"/>
    <w:pPr>
      <w:spacing w:before="100" w:beforeAutospacing="1" w:after="100" w:afterAutospacing="1"/>
    </w:pPr>
  </w:style>
  <w:style w:type="table" w:styleId="TableGrid">
    <w:name w:val="Table Grid"/>
    <w:basedOn w:val="TableNormal"/>
    <w:uiPriority w:val="59"/>
    <w:rsid w:val="00552B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2A60"/>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c1">
    <w:name w:val="msonormal c1"/>
    <w:basedOn w:val="Normal"/>
    <w:rsid w:val="007A284E"/>
    <w:pPr>
      <w:spacing w:before="100" w:beforeAutospacing="1" w:after="100" w:afterAutospacing="1"/>
    </w:pPr>
  </w:style>
  <w:style w:type="table" w:styleId="TableGrid">
    <w:name w:val="Table Grid"/>
    <w:basedOn w:val="TableNormal"/>
    <w:uiPriority w:val="59"/>
    <w:rsid w:val="00552B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8</Pages>
  <Words>2010</Words>
  <Characters>11459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20</cp:revision>
  <dcterms:created xsi:type="dcterms:W3CDTF">2018-12-08T11:06:00Z</dcterms:created>
  <dcterms:modified xsi:type="dcterms:W3CDTF">2018-12-19T09:31:00Z</dcterms:modified>
</cp:coreProperties>
</file>